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B1" w:rsidRPr="00A57150" w:rsidRDefault="00BB31B1">
      <w:pPr>
        <w:pStyle w:val="Subtitle"/>
        <w:jc w:val="center"/>
      </w:pPr>
      <w:r w:rsidRPr="00A57150">
        <w:rPr>
          <w:sz w:val="28"/>
        </w:rPr>
        <w:t>HONEYBOURNE PARISH COUNCIL</w:t>
      </w:r>
    </w:p>
    <w:p w:rsidR="00BB31B1" w:rsidRPr="00A57150" w:rsidRDefault="00BB31B1">
      <w:pPr>
        <w:pStyle w:val="Subtitle"/>
        <w:jc w:val="center"/>
      </w:pPr>
      <w:r w:rsidRPr="00A57150">
        <w:t>Worcestershire</w:t>
      </w:r>
    </w:p>
    <w:p w:rsidR="00BB31B1" w:rsidRPr="00A57150" w:rsidRDefault="00BB31B1">
      <w:pPr>
        <w:rPr>
          <w:bCs w:val="0"/>
        </w:rPr>
      </w:pPr>
      <w:r w:rsidRPr="00A57150">
        <w:rPr>
          <w:bCs w:val="0"/>
        </w:rPr>
        <w:t>To all Members of the Council</w:t>
      </w:r>
    </w:p>
    <w:p w:rsidR="00BB31B1" w:rsidRPr="00A57150" w:rsidRDefault="00D20312">
      <w:pPr>
        <w:pStyle w:val="Heading3"/>
        <w:jc w:val="left"/>
        <w:rPr>
          <w:rFonts w:ascii="Times New Roman" w:hAnsi="Times New Roman" w:cs="Times New Roman"/>
        </w:rPr>
      </w:pPr>
      <w:r>
        <w:rPr>
          <w:noProof/>
          <w:lang w:eastAsia="en-GB"/>
        </w:rPr>
        <w:drawing>
          <wp:anchor distT="0" distB="0" distL="114300" distR="114300" simplePos="0" relativeHeight="251657728" behindDoc="1" locked="0" layoutInCell="1" allowOverlap="1">
            <wp:simplePos x="0" y="0"/>
            <wp:positionH relativeFrom="column">
              <wp:posOffset>-9525</wp:posOffset>
            </wp:positionH>
            <wp:positionV relativeFrom="paragraph">
              <wp:posOffset>405765</wp:posOffset>
            </wp:positionV>
            <wp:extent cx="1038225" cy="561975"/>
            <wp:effectExtent l="0" t="0" r="9525" b="9525"/>
            <wp:wrapThrough wrapText="bothSides">
              <wp:wrapPolygon edited="0">
                <wp:start x="0" y="0"/>
                <wp:lineTo x="0" y="21234"/>
                <wp:lineTo x="21402" y="21234"/>
                <wp:lineTo x="21402" y="0"/>
                <wp:lineTo x="0" y="0"/>
              </wp:wrapPolygon>
            </wp:wrapThrough>
            <wp:docPr id="10" name="Picture 10" descr="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1B1" w:rsidRPr="00A57150">
        <w:rPr>
          <w:rFonts w:ascii="Times New Roman" w:hAnsi="Times New Roman" w:cs="Times New Roman"/>
          <w:b w:val="0"/>
        </w:rPr>
        <w:t xml:space="preserve">You are hereby summoned to attend </w:t>
      </w:r>
      <w:r w:rsidR="00BB31B1" w:rsidRPr="00A57150">
        <w:rPr>
          <w:rFonts w:ascii="Times New Roman" w:hAnsi="Times New Roman" w:cs="Times New Roman"/>
          <w:b w:val="0"/>
          <w:bCs/>
        </w:rPr>
        <w:t>an ordinary</w:t>
      </w:r>
      <w:r w:rsidR="00BB31B1" w:rsidRPr="00A57150">
        <w:rPr>
          <w:rFonts w:ascii="Times New Roman" w:hAnsi="Times New Roman" w:cs="Times New Roman"/>
          <w:b w:val="0"/>
        </w:rPr>
        <w:t xml:space="preserve"> meeting of the Parish Council to be held at the Village Hall</w:t>
      </w:r>
      <w:r w:rsidR="00BB31B1" w:rsidRPr="00A57150">
        <w:rPr>
          <w:rFonts w:ascii="Times New Roman" w:hAnsi="Times New Roman" w:cs="Times New Roman"/>
          <w:b w:val="0"/>
          <w:i/>
          <w:iCs/>
        </w:rPr>
        <w:t xml:space="preserve"> </w:t>
      </w:r>
      <w:r w:rsidR="00BB31B1" w:rsidRPr="00A57150">
        <w:rPr>
          <w:rFonts w:ascii="Times New Roman" w:hAnsi="Times New Roman" w:cs="Times New Roman"/>
          <w:b w:val="0"/>
        </w:rPr>
        <w:t xml:space="preserve">on Tuesday </w:t>
      </w:r>
      <w:r w:rsidR="002E3185">
        <w:rPr>
          <w:rFonts w:ascii="Times New Roman" w:hAnsi="Times New Roman" w:cs="Times New Roman"/>
          <w:b w:val="0"/>
        </w:rPr>
        <w:t>8</w:t>
      </w:r>
      <w:r w:rsidR="00405A6F" w:rsidRPr="00A57150">
        <w:rPr>
          <w:rFonts w:ascii="Times New Roman" w:hAnsi="Times New Roman" w:cs="Times New Roman"/>
          <w:b w:val="0"/>
          <w:vertAlign w:val="superscript"/>
        </w:rPr>
        <w:t>th</w:t>
      </w:r>
      <w:r w:rsidR="00405A6F" w:rsidRPr="00A57150">
        <w:rPr>
          <w:rFonts w:ascii="Times New Roman" w:hAnsi="Times New Roman" w:cs="Times New Roman"/>
          <w:b w:val="0"/>
        </w:rPr>
        <w:t xml:space="preserve"> </w:t>
      </w:r>
      <w:r w:rsidR="002E3185">
        <w:rPr>
          <w:rFonts w:ascii="Times New Roman" w:hAnsi="Times New Roman" w:cs="Times New Roman"/>
          <w:b w:val="0"/>
        </w:rPr>
        <w:t>February</w:t>
      </w:r>
      <w:r w:rsidR="00BB31B1" w:rsidRPr="00A57150">
        <w:rPr>
          <w:rFonts w:ascii="Times New Roman" w:hAnsi="Times New Roman" w:cs="Times New Roman"/>
          <w:b w:val="0"/>
        </w:rPr>
        <w:t xml:space="preserve"> </w:t>
      </w:r>
      <w:r w:rsidR="009C1DE0" w:rsidRPr="009C1DE0">
        <w:rPr>
          <w:rFonts w:ascii="Times New Roman" w:hAnsi="Times New Roman" w:cs="Times New Roman"/>
          <w:b w:val="0"/>
        </w:rPr>
        <w:t>7.30</w:t>
      </w:r>
      <w:r w:rsidR="00BB31B1" w:rsidRPr="009C1DE0">
        <w:rPr>
          <w:rFonts w:ascii="Times New Roman" w:hAnsi="Times New Roman" w:cs="Times New Roman"/>
          <w:b w:val="0"/>
        </w:rPr>
        <w:t xml:space="preserve"> pm</w:t>
      </w:r>
      <w:r w:rsidR="00BB31B1" w:rsidRPr="00A57150">
        <w:rPr>
          <w:rFonts w:ascii="Times New Roman" w:hAnsi="Times New Roman" w:cs="Times New Roman"/>
          <w:b w:val="0"/>
        </w:rPr>
        <w:t xml:space="preserve"> for transacting the following business only.</w:t>
      </w:r>
      <w:r w:rsidR="00E276FA" w:rsidRPr="00A57150">
        <w:rPr>
          <w:rFonts w:ascii="Times New Roman" w:hAnsi="Times New Roman" w:cs="Times New Roman"/>
          <w:b w:val="0"/>
        </w:rPr>
        <w:br/>
      </w:r>
      <w:r w:rsidR="00E276FA" w:rsidRPr="00A57150">
        <w:rPr>
          <w:rFonts w:ascii="Times New Roman" w:hAnsi="Times New Roman" w:cs="Times New Roman"/>
          <w:b w:val="0"/>
        </w:rPr>
        <w:br/>
      </w:r>
    </w:p>
    <w:p w:rsidR="00E276FA" w:rsidRPr="00A57150" w:rsidRDefault="00E276FA" w:rsidP="00D36D1A">
      <w:pPr>
        <w:rPr>
          <w:b/>
        </w:rPr>
      </w:pPr>
      <w:r w:rsidRPr="00A57150">
        <w:tab/>
        <w:t xml:space="preserve"> John Stedman: Clerk to the Council</w:t>
      </w:r>
      <w:r w:rsidR="002356EA">
        <w:tab/>
      </w:r>
      <w:r w:rsidR="002356EA">
        <w:tab/>
      </w:r>
      <w:r w:rsidRPr="00A57150">
        <w:tab/>
      </w:r>
      <w:r w:rsidRPr="00A57150">
        <w:fldChar w:fldCharType="begin"/>
      </w:r>
      <w:r w:rsidRPr="00A57150">
        <w:instrText xml:space="preserve"> DATE \@ "dd MMMM yyyy" \* MERGEFORMAT </w:instrText>
      </w:r>
      <w:r w:rsidRPr="00A57150">
        <w:fldChar w:fldCharType="separate"/>
      </w:r>
      <w:r w:rsidR="00C51658">
        <w:rPr>
          <w:noProof/>
        </w:rPr>
        <w:t>08 February 2011</w:t>
      </w:r>
      <w:r w:rsidRPr="00A57150">
        <w:fldChar w:fldCharType="end"/>
      </w:r>
    </w:p>
    <w:p w:rsidR="00F4707C" w:rsidRPr="00F4707C" w:rsidRDefault="00F4707C" w:rsidP="00D36D1A">
      <w:pPr>
        <w:rPr>
          <w:b/>
          <w:bCs w:val="0"/>
          <w:color w:val="0000FF"/>
        </w:rPr>
      </w:pPr>
    </w:p>
    <w:p w:rsidR="00D36D1A" w:rsidRPr="00A57150" w:rsidRDefault="00D36D1A" w:rsidP="00D36D1A">
      <w:pPr>
        <w:rPr>
          <w:b/>
        </w:rPr>
      </w:pPr>
      <w:r w:rsidRPr="00A57150">
        <w:rPr>
          <w:b/>
          <w:bCs w:val="0"/>
        </w:rPr>
        <w:t>Meeting Agenda</w:t>
      </w:r>
      <w:r w:rsidRPr="00A57150">
        <w:rPr>
          <w:b/>
        </w:rPr>
        <w:t xml:space="preserve"> </w:t>
      </w:r>
    </w:p>
    <w:p w:rsidR="00675847" w:rsidRPr="00A57150" w:rsidRDefault="00D36D1A" w:rsidP="00675847">
      <w:pPr>
        <w:numPr>
          <w:ilvl w:val="0"/>
          <w:numId w:val="1"/>
        </w:numPr>
        <w:tabs>
          <w:tab w:val="left" w:pos="450"/>
        </w:tabs>
        <w:ind w:left="450" w:right="274" w:hanging="450"/>
        <w:rPr>
          <w:b/>
        </w:rPr>
      </w:pPr>
      <w:r w:rsidRPr="00A57150">
        <w:rPr>
          <w:b/>
        </w:rPr>
        <w:t>Apologies:</w:t>
      </w:r>
      <w:r w:rsidRPr="00A57150">
        <w:t xml:space="preserve"> To receive apologies and agree the reason for absence </w:t>
      </w:r>
      <w:r w:rsidR="002A0E32" w:rsidRPr="00A57150">
        <w:t>from</w:t>
      </w:r>
      <w:r w:rsidR="00EC4419" w:rsidRPr="00A57150">
        <w:t>:</w:t>
      </w:r>
      <w:r w:rsidR="000B6EE1" w:rsidRPr="00A57150">
        <w:t xml:space="preserve"> </w:t>
      </w:r>
      <w:r w:rsidR="004D4B2C" w:rsidRPr="004D4B2C">
        <w:rPr>
          <w:b/>
          <w:color w:val="00B050"/>
        </w:rPr>
        <w:t>Phil Wilkes</w:t>
      </w:r>
      <w:r w:rsidR="00674D48">
        <w:br/>
      </w:r>
    </w:p>
    <w:p w:rsidR="00125112" w:rsidRPr="00A57150" w:rsidRDefault="00D36D1A" w:rsidP="00125112">
      <w:pPr>
        <w:numPr>
          <w:ilvl w:val="0"/>
          <w:numId w:val="1"/>
        </w:numPr>
        <w:tabs>
          <w:tab w:val="left" w:pos="450"/>
        </w:tabs>
        <w:ind w:left="450" w:right="274" w:hanging="450"/>
      </w:pPr>
      <w:r w:rsidRPr="00A57150">
        <w:t xml:space="preserve"> </w:t>
      </w:r>
      <w:r w:rsidRPr="00A57150">
        <w:rPr>
          <w:b/>
        </w:rPr>
        <w:t>Disclosures of Interests</w:t>
      </w:r>
      <w:r w:rsidRPr="00A57150">
        <w:br/>
      </w:r>
      <w:r w:rsidRPr="00A57150">
        <w:fldChar w:fldCharType="begin"/>
      </w:r>
      <w:r w:rsidRPr="00A57150">
        <w:instrText xml:space="preserve"> LISTNUM </w:instrText>
      </w:r>
      <w:r w:rsidRPr="00A57150">
        <w:fldChar w:fldCharType="end"/>
      </w:r>
      <w:r w:rsidRPr="00A57150">
        <w:t xml:space="preserve"> Register of Interests: Members are reminded of the need to keep their register up to date. </w:t>
      </w:r>
      <w:r w:rsidRPr="00A57150">
        <w:br/>
      </w:r>
      <w:r w:rsidRPr="00A57150">
        <w:fldChar w:fldCharType="begin"/>
      </w:r>
      <w:r w:rsidRPr="00A57150">
        <w:instrText xml:space="preserve"> LISTNUM </w:instrText>
      </w:r>
      <w:r w:rsidRPr="00A57150">
        <w:fldChar w:fldCharType="end"/>
      </w:r>
      <w:r w:rsidRPr="00A57150">
        <w:t xml:space="preserve"> To declare and disclose any personal or prejudicial inte</w:t>
      </w:r>
      <w:r w:rsidR="00A5002D" w:rsidRPr="00A57150">
        <w:t xml:space="preserve">rests in items on the agenda. </w:t>
      </w:r>
      <w:r w:rsidR="00A5002D" w:rsidRPr="00A57150">
        <w:br/>
      </w:r>
      <w:r w:rsidRPr="00A57150">
        <w:t>Councillors with a prejudicial interest must leave the room for the relevant agenda item.</w:t>
      </w:r>
      <w:r w:rsidR="00A5002D" w:rsidRPr="00A57150">
        <w:br/>
      </w:r>
      <w:r w:rsidRPr="00A57150">
        <w:br/>
      </w:r>
      <w:r w:rsidR="00A5002D" w:rsidRPr="00A57150">
        <w:t>(</w:t>
      </w:r>
      <w:r w:rsidR="00A5002D" w:rsidRPr="00A57150">
        <w:rPr>
          <w:b/>
        </w:rPr>
        <w:t>Note:</w:t>
      </w:r>
      <w:r w:rsidR="00A5002D" w:rsidRPr="00A57150">
        <w:t xml:space="preserve"> Members are reminded that the Code of Conduct provides that, if they have a prejudicial interest in any matter under discussion, then providing the matter is considered in public session, they are entitled to make representations and answer questions if members of the public are granted the same entitlement. Members must leave the room before any ensuing debate and vote and must not attempt to improperly influence a decision about that matter.)</w:t>
      </w:r>
      <w:r w:rsidR="00A5002D" w:rsidRPr="00A57150">
        <w:br/>
      </w:r>
    </w:p>
    <w:p w:rsidR="00E978E2" w:rsidRPr="00A57150" w:rsidRDefault="00675847" w:rsidP="00A5002D">
      <w:pPr>
        <w:numPr>
          <w:ilvl w:val="0"/>
          <w:numId w:val="1"/>
        </w:numPr>
        <w:tabs>
          <w:tab w:val="left" w:pos="450"/>
        </w:tabs>
        <w:ind w:left="450" w:right="274" w:hanging="450"/>
      </w:pPr>
      <w:r w:rsidRPr="00A57150">
        <w:rPr>
          <w:b/>
        </w:rPr>
        <w:t xml:space="preserve">Chairman to Move: </w:t>
      </w:r>
      <w:r w:rsidRPr="00A57150">
        <w:t xml:space="preserve">The meeting </w:t>
      </w:r>
      <w:r w:rsidR="004D4B2C" w:rsidRPr="00A57150">
        <w:t>is</w:t>
      </w:r>
      <w:r w:rsidRPr="00A57150">
        <w:t xml:space="preserve"> now adjourned for Open Forum</w:t>
      </w:r>
      <w:r w:rsidRPr="00A57150">
        <w:br/>
      </w:r>
      <w:r w:rsidR="00982283" w:rsidRPr="00A57150">
        <w:rPr>
          <w:b/>
        </w:rPr>
        <w:t>Open Forum:</w:t>
      </w:r>
      <w:r w:rsidR="00982283" w:rsidRPr="00A57150">
        <w:t xml:space="preserve"> </w:t>
      </w:r>
      <w:r w:rsidR="004D2B78" w:rsidRPr="00A57150">
        <w:br/>
      </w:r>
      <w:r w:rsidR="007F3EEB" w:rsidRPr="00A57150">
        <w:br/>
      </w:r>
      <w:r w:rsidR="00982283" w:rsidRPr="00A57150">
        <w:t>At the Chairman’s discretion residents are invited to give their views and question the Parish Council on issues on this agenda, or raise issues for future consideration. Members of the public may not take part in the Parish Council meeting.  Brief notes on open forum may be appended to the minutes.</w:t>
      </w:r>
      <w:r w:rsidR="0044392A" w:rsidRPr="00A57150">
        <w:br/>
      </w:r>
      <w:r w:rsidRPr="00A57150">
        <w:br/>
      </w:r>
      <w:r w:rsidR="00D36D1A" w:rsidRPr="00A57150">
        <w:rPr>
          <w:b/>
        </w:rPr>
        <w:t>To Receive</w:t>
      </w:r>
      <w:r w:rsidR="00D36D1A" w:rsidRPr="00A57150">
        <w:t xml:space="preserve"> Ward Members Reports </w:t>
      </w:r>
      <w:r w:rsidR="00D36D1A" w:rsidRPr="00A57150">
        <w:br/>
        <w:t xml:space="preserve"> County</w:t>
      </w:r>
      <w:r w:rsidR="00BC3A65">
        <w:t xml:space="preserve"> &amp;</w:t>
      </w:r>
      <w:r w:rsidR="00BC3A65" w:rsidRPr="00A57150">
        <w:t xml:space="preserve"> District </w:t>
      </w:r>
      <w:r w:rsidR="00D36D1A" w:rsidRPr="00A57150">
        <w:t>Council Ward Member</w:t>
      </w:r>
      <w:r w:rsidR="00BC3A65">
        <w:t xml:space="preserve">s - Cllr. Tom Bean &amp; </w:t>
      </w:r>
      <w:r w:rsidR="00BC3A65" w:rsidRPr="00A57150">
        <w:t xml:space="preserve">Cllr. Patrick Haycock. </w:t>
      </w:r>
      <w:r w:rsidR="00D36D1A" w:rsidRPr="00A57150">
        <w:br/>
      </w:r>
    </w:p>
    <w:p w:rsidR="00F12285" w:rsidRPr="00A57150" w:rsidRDefault="00675847" w:rsidP="0044392A">
      <w:pPr>
        <w:numPr>
          <w:ilvl w:val="0"/>
          <w:numId w:val="1"/>
        </w:numPr>
        <w:tabs>
          <w:tab w:val="num" w:pos="450"/>
        </w:tabs>
        <w:ind w:left="446" w:right="274" w:hanging="446"/>
      </w:pPr>
      <w:r w:rsidRPr="00A57150">
        <w:t xml:space="preserve"> </w:t>
      </w:r>
      <w:r w:rsidRPr="00A57150">
        <w:rPr>
          <w:b/>
        </w:rPr>
        <w:t xml:space="preserve">Chairman to Move: </w:t>
      </w:r>
      <w:r w:rsidR="006422D8" w:rsidRPr="00A57150">
        <w:t>T</w:t>
      </w:r>
      <w:r w:rsidRPr="00A57150">
        <w:t>o close</w:t>
      </w:r>
      <w:r w:rsidR="006422D8" w:rsidRPr="00A57150">
        <w:t xml:space="preserve"> the adjournment</w:t>
      </w:r>
      <w:r w:rsidRPr="00A57150">
        <w:t xml:space="preserve">. </w:t>
      </w:r>
      <w:r w:rsidRPr="00A57150">
        <w:br/>
      </w:r>
    </w:p>
    <w:p w:rsidR="005A649B" w:rsidRDefault="00F12285" w:rsidP="005A649B">
      <w:pPr>
        <w:numPr>
          <w:ilvl w:val="0"/>
          <w:numId w:val="1"/>
        </w:numPr>
        <w:tabs>
          <w:tab w:val="num" w:pos="450"/>
        </w:tabs>
        <w:ind w:left="446" w:right="274" w:hanging="446"/>
        <w:rPr>
          <w:lang w:eastAsia="en-GB"/>
        </w:rPr>
      </w:pPr>
      <w:r w:rsidRPr="00A57150">
        <w:t xml:space="preserve"> </w:t>
      </w:r>
      <w:r w:rsidR="00BB31B1" w:rsidRPr="00A57150">
        <w:rPr>
          <w:b/>
        </w:rPr>
        <w:t>Minutes:</w:t>
      </w:r>
      <w:r w:rsidR="00BB31B1" w:rsidRPr="00A57150">
        <w:t xml:space="preserve"> </w:t>
      </w:r>
      <w:r w:rsidR="008E44CF" w:rsidRPr="00A57150">
        <w:br/>
      </w:r>
      <w:r w:rsidR="008E44CF" w:rsidRPr="005A484E">
        <w:rPr>
          <w:b/>
        </w:rPr>
        <w:fldChar w:fldCharType="begin"/>
      </w:r>
      <w:r w:rsidR="008E44CF" w:rsidRPr="005A484E">
        <w:rPr>
          <w:b/>
        </w:rPr>
        <w:instrText xml:space="preserve"> LISTNUM </w:instrText>
      </w:r>
      <w:r w:rsidR="008E44CF" w:rsidRPr="005A484E">
        <w:rPr>
          <w:b/>
        </w:rPr>
        <w:fldChar w:fldCharType="end"/>
      </w:r>
      <w:r w:rsidR="008E44CF" w:rsidRPr="00A57150">
        <w:t xml:space="preserve"> </w:t>
      </w:r>
      <w:r w:rsidR="00BB31B1" w:rsidRPr="00A57150">
        <w:t xml:space="preserve">To </w:t>
      </w:r>
      <w:r w:rsidR="00EF3D19" w:rsidRPr="00A57150">
        <w:t>agree</w:t>
      </w:r>
      <w:r w:rsidR="00BB31B1" w:rsidRPr="00A57150">
        <w:t xml:space="preserve"> the </w:t>
      </w:r>
      <w:r w:rsidR="00EF3D19" w:rsidRPr="00A57150">
        <w:t>wording</w:t>
      </w:r>
      <w:r w:rsidR="00BB31B1" w:rsidRPr="00A57150">
        <w:t xml:space="preserve"> of the minutes of the </w:t>
      </w:r>
      <w:r w:rsidR="002356EA">
        <w:t>November</w:t>
      </w:r>
      <w:r w:rsidR="00BB31B1" w:rsidRPr="00A57150">
        <w:t xml:space="preserve"> </w:t>
      </w:r>
      <w:r w:rsidR="00D0011E" w:rsidRPr="00A57150">
        <w:t>ordinary</w:t>
      </w:r>
      <w:r w:rsidR="002E5B47">
        <w:t xml:space="preserve"> </w:t>
      </w:r>
      <w:r w:rsidR="003A55E2">
        <w:t>meeting</w:t>
      </w:r>
      <w:r w:rsidR="00EF3D19" w:rsidRPr="00A57150">
        <w:t>-</w:t>
      </w:r>
      <w:r w:rsidR="00BB31B1" w:rsidRPr="00A57150">
        <w:t xml:space="preserve"> </w:t>
      </w:r>
      <w:r w:rsidR="0025318C" w:rsidRPr="00A57150">
        <w:rPr>
          <w:i/>
          <w:color w:val="0000FF"/>
        </w:rPr>
        <w:t>circulated via email</w:t>
      </w:r>
      <w:r w:rsidR="00554D02" w:rsidRPr="00A57150">
        <w:rPr>
          <w:color w:val="0000FF"/>
        </w:rPr>
        <w:br/>
      </w:r>
    </w:p>
    <w:p w:rsidR="00C97888" w:rsidRDefault="00BB31B1" w:rsidP="00C97888">
      <w:pPr>
        <w:numPr>
          <w:ilvl w:val="0"/>
          <w:numId w:val="1"/>
        </w:numPr>
        <w:tabs>
          <w:tab w:val="num" w:pos="450"/>
        </w:tabs>
        <w:ind w:left="446" w:right="274" w:hanging="446"/>
      </w:pPr>
      <w:r w:rsidRPr="00C97888">
        <w:rPr>
          <w:b/>
        </w:rPr>
        <w:t xml:space="preserve">Clerk’s Progress Report: </w:t>
      </w:r>
      <w:r w:rsidRPr="00A57150">
        <w:t>–</w:t>
      </w:r>
      <w:r w:rsidRPr="00A57150">
        <w:br/>
      </w:r>
      <w:r w:rsidR="00E5735E" w:rsidRPr="00C97888">
        <w:rPr>
          <w:b/>
        </w:rPr>
        <w:fldChar w:fldCharType="begin"/>
      </w:r>
      <w:r w:rsidR="00E5735E" w:rsidRPr="00C97888">
        <w:rPr>
          <w:b/>
        </w:rPr>
        <w:instrText xml:space="preserve"> LISTNUM </w:instrText>
      </w:r>
      <w:r w:rsidR="00E5735E" w:rsidRPr="00C97888">
        <w:rPr>
          <w:b/>
        </w:rPr>
        <w:fldChar w:fldCharType="end"/>
      </w:r>
      <w:r w:rsidR="00E5735E" w:rsidRPr="00A57150">
        <w:t xml:space="preserve"> </w:t>
      </w:r>
      <w:r w:rsidR="00734D7F">
        <w:t xml:space="preserve">Proposed </w:t>
      </w:r>
      <w:r w:rsidR="005C170E" w:rsidRPr="003D26D7">
        <w:t>visit from a Festival Housing officer and Mr Nigel Potter</w:t>
      </w:r>
      <w:r w:rsidR="00734D7F">
        <w:t>.</w:t>
      </w:r>
      <w:r w:rsidR="00CC5A45">
        <w:t xml:space="preserve">  </w:t>
      </w:r>
      <w:r w:rsidR="00CC5A45" w:rsidRPr="00C97888">
        <w:rPr>
          <w:i/>
          <w:color w:val="0000FF"/>
        </w:rPr>
        <w:t>Note 1</w:t>
      </w:r>
      <w:r w:rsidR="009B2F55">
        <w:br/>
      </w:r>
      <w:r w:rsidR="00827112" w:rsidRPr="00827112">
        <w:rPr>
          <w:rStyle w:val="Strong"/>
        </w:rPr>
        <w:fldChar w:fldCharType="begin"/>
      </w:r>
      <w:r w:rsidR="00827112" w:rsidRPr="00827112">
        <w:rPr>
          <w:rStyle w:val="Strong"/>
        </w:rPr>
        <w:instrText xml:space="preserve"> LISTNUM </w:instrText>
      </w:r>
      <w:r w:rsidR="00827112" w:rsidRPr="00827112">
        <w:rPr>
          <w:rStyle w:val="Strong"/>
        </w:rPr>
        <w:fldChar w:fldCharType="end"/>
      </w:r>
      <w:r w:rsidR="00827112" w:rsidRPr="00C97888">
        <w:rPr>
          <w:rStyle w:val="Strong"/>
          <w:b w:val="0"/>
        </w:rPr>
        <w:t xml:space="preserve"> </w:t>
      </w:r>
      <w:r w:rsidR="00CC5A45" w:rsidRPr="00C97888">
        <w:rPr>
          <w:rStyle w:val="Strong"/>
          <w:b w:val="0"/>
        </w:rPr>
        <w:t>R</w:t>
      </w:r>
      <w:r w:rsidR="00827112" w:rsidRPr="00C97888">
        <w:rPr>
          <w:rStyle w:val="Strong"/>
          <w:b w:val="0"/>
        </w:rPr>
        <w:t xml:space="preserve">epair of the Council’s hedge cutter at Vale Gardens </w:t>
      </w:r>
      <w:r w:rsidR="00CC5A45" w:rsidRPr="00C97888">
        <w:rPr>
          <w:rStyle w:val="Strong"/>
          <w:b w:val="0"/>
        </w:rPr>
        <w:br/>
      </w:r>
      <w:r w:rsidR="00776958" w:rsidRPr="003A5226">
        <w:rPr>
          <w:rStyle w:val="Strong"/>
        </w:rPr>
        <w:fldChar w:fldCharType="begin"/>
      </w:r>
      <w:r w:rsidR="00776958" w:rsidRPr="003A5226">
        <w:rPr>
          <w:rStyle w:val="Strong"/>
        </w:rPr>
        <w:instrText xml:space="preserve"> LISTNUM </w:instrText>
      </w:r>
      <w:r w:rsidR="00776958" w:rsidRPr="003A5226">
        <w:rPr>
          <w:rStyle w:val="Strong"/>
        </w:rPr>
        <w:fldChar w:fldCharType="end"/>
      </w:r>
      <w:r w:rsidR="002957C2" w:rsidRPr="00C97888">
        <w:rPr>
          <w:rStyle w:val="Strong"/>
          <w:b w:val="0"/>
        </w:rPr>
        <w:t xml:space="preserve"> Steph</w:t>
      </w:r>
      <w:r w:rsidR="00776958" w:rsidRPr="00C97888">
        <w:rPr>
          <w:rStyle w:val="Strong"/>
          <w:b w:val="0"/>
        </w:rPr>
        <w:t xml:space="preserve">enson Way road adoptions issues </w:t>
      </w:r>
      <w:r w:rsidR="00776958" w:rsidRPr="00C97888">
        <w:rPr>
          <w:i/>
          <w:color w:val="0000FF"/>
        </w:rPr>
        <w:t>Note 2</w:t>
      </w:r>
      <w:r w:rsidR="007C5E56" w:rsidRPr="00C97888">
        <w:rPr>
          <w:rStyle w:val="Strong"/>
          <w:b w:val="0"/>
        </w:rPr>
        <w:br/>
      </w:r>
    </w:p>
    <w:p w:rsidR="00C97888" w:rsidRDefault="00BB31B1" w:rsidP="00C97888">
      <w:pPr>
        <w:numPr>
          <w:ilvl w:val="0"/>
          <w:numId w:val="1"/>
        </w:numPr>
        <w:tabs>
          <w:tab w:val="num" w:pos="450"/>
        </w:tabs>
        <w:ind w:left="446" w:right="274" w:hanging="446"/>
      </w:pPr>
      <w:r w:rsidRPr="00A57150">
        <w:t xml:space="preserve"> </w:t>
      </w:r>
      <w:r w:rsidRPr="00C97888">
        <w:rPr>
          <w:b/>
        </w:rPr>
        <w:t>Planning Applications for Council’s Consideration.</w:t>
      </w:r>
      <w:r w:rsidR="0025318C" w:rsidRPr="00A57150">
        <w:t xml:space="preserve"> </w:t>
      </w:r>
      <w:r w:rsidR="003A5226">
        <w:t>–</w:t>
      </w:r>
      <w:r w:rsidR="00C97888">
        <w:br/>
      </w:r>
      <w:r w:rsidR="00C97888" w:rsidRPr="00C51658">
        <w:rPr>
          <w:color w:val="00B050"/>
        </w:rPr>
        <w:t>W/10/00170/</w:t>
      </w:r>
      <w:proofErr w:type="spellStart"/>
      <w:r w:rsidR="00C97888" w:rsidRPr="00C51658">
        <w:rPr>
          <w:color w:val="00B050"/>
        </w:rPr>
        <w:t>PN</w:t>
      </w:r>
      <w:proofErr w:type="spellEnd"/>
      <w:r w:rsidR="00C97888" w:rsidRPr="00C51658">
        <w:rPr>
          <w:color w:val="00B050"/>
        </w:rPr>
        <w:t xml:space="preserve"> Mrs A </w:t>
      </w:r>
      <w:proofErr w:type="spellStart"/>
      <w:r w:rsidR="00C97888" w:rsidRPr="00C51658">
        <w:rPr>
          <w:color w:val="00B050"/>
        </w:rPr>
        <w:t>Hankel</w:t>
      </w:r>
      <w:proofErr w:type="spellEnd"/>
      <w:r w:rsidR="00C97888" w:rsidRPr="00C51658">
        <w:rPr>
          <w:color w:val="00B050"/>
        </w:rPr>
        <w:t>, 26 Belfast Terrace, Queenstown, New Zealand.</w:t>
      </w:r>
      <w:r w:rsidR="00C97888" w:rsidRPr="00C51658">
        <w:rPr>
          <w:color w:val="00B050"/>
        </w:rPr>
        <w:br/>
        <w:t xml:space="preserve">Land off Bretforton Road, Change of use to domestic and erection of 3 bedroom Bungalow </w:t>
      </w:r>
      <w:r w:rsidR="00C97888">
        <w:br/>
      </w:r>
    </w:p>
    <w:p w:rsidR="002F0736" w:rsidRPr="00D830D5" w:rsidRDefault="00A90337" w:rsidP="0026376E">
      <w:pPr>
        <w:numPr>
          <w:ilvl w:val="0"/>
          <w:numId w:val="1"/>
        </w:numPr>
        <w:tabs>
          <w:tab w:val="num" w:pos="450"/>
        </w:tabs>
        <w:ind w:left="446" w:right="274" w:hanging="446"/>
      </w:pPr>
      <w:r w:rsidRPr="00480244">
        <w:rPr>
          <w:b/>
        </w:rPr>
        <w:t>P</w:t>
      </w:r>
      <w:r w:rsidR="00BB31B1" w:rsidRPr="00480244">
        <w:rPr>
          <w:b/>
        </w:rPr>
        <w:t>lanning Decisions Received –</w:t>
      </w:r>
      <w:r w:rsidR="00BB31B1" w:rsidRPr="0026376E">
        <w:t xml:space="preserve"> </w:t>
      </w:r>
      <w:r w:rsidR="0026376E" w:rsidRPr="0026376E">
        <w:br/>
      </w:r>
      <w:r w:rsidR="0026376E" w:rsidRPr="0026376E">
        <w:fldChar w:fldCharType="begin"/>
      </w:r>
      <w:r w:rsidR="0026376E" w:rsidRPr="0026376E">
        <w:instrText xml:space="preserve"> LISTNUM </w:instrText>
      </w:r>
      <w:r w:rsidR="0026376E" w:rsidRPr="0026376E">
        <w:fldChar w:fldCharType="end"/>
      </w:r>
      <w:r w:rsidR="0026376E" w:rsidRPr="0026376E">
        <w:t xml:space="preserve"> </w:t>
      </w:r>
      <w:r w:rsidR="0026376E" w:rsidRPr="00480244">
        <w:rPr>
          <w:bCs w:val="0"/>
        </w:rPr>
        <w:t>W/10/02859/</w:t>
      </w:r>
      <w:proofErr w:type="spellStart"/>
      <w:r w:rsidR="0026376E" w:rsidRPr="00480244">
        <w:rPr>
          <w:bCs w:val="0"/>
        </w:rPr>
        <w:t>PP</w:t>
      </w:r>
      <w:proofErr w:type="spellEnd"/>
      <w:r w:rsidR="0026376E" w:rsidRPr="00480244">
        <w:rPr>
          <w:bCs w:val="0"/>
        </w:rPr>
        <w:t xml:space="preserve"> </w:t>
      </w:r>
      <w:r w:rsidR="00776958" w:rsidRPr="00480244">
        <w:rPr>
          <w:bCs w:val="0"/>
        </w:rPr>
        <w:t>–</w:t>
      </w:r>
      <w:r w:rsidR="0026376E" w:rsidRPr="00480244">
        <w:rPr>
          <w:bCs w:val="0"/>
        </w:rPr>
        <w:t xml:space="preserve"> </w:t>
      </w:r>
      <w:r w:rsidR="00776958" w:rsidRPr="00480244">
        <w:rPr>
          <w:bCs w:val="0"/>
        </w:rPr>
        <w:t xml:space="preserve">Mr &amp; Mrs Graves, </w:t>
      </w:r>
      <w:r w:rsidR="0026376E" w:rsidRPr="00480244">
        <w:rPr>
          <w:bCs w:val="0"/>
        </w:rPr>
        <w:t>Honeybourne House, Station Road</w:t>
      </w:r>
      <w:r w:rsidR="00776958" w:rsidRPr="00480244">
        <w:rPr>
          <w:bCs w:val="0"/>
        </w:rPr>
        <w:t>,</w:t>
      </w:r>
      <w:r w:rsidR="00283932" w:rsidRPr="00480244">
        <w:rPr>
          <w:bCs w:val="0"/>
        </w:rPr>
        <w:t xml:space="preserve"> move a fireplace and install new chimney – Granted with 2 conditions</w:t>
      </w:r>
      <w:r w:rsidR="00C97888" w:rsidRPr="00480244">
        <w:rPr>
          <w:bCs w:val="0"/>
        </w:rPr>
        <w:br/>
      </w:r>
      <w:r w:rsidR="00C97888" w:rsidRPr="00480244">
        <w:rPr>
          <w:bCs w:val="0"/>
        </w:rPr>
        <w:br/>
      </w:r>
      <w:r w:rsidR="00C97888" w:rsidRPr="00576783">
        <w:rPr>
          <w:color w:val="00B050"/>
        </w:rPr>
        <w:fldChar w:fldCharType="begin"/>
      </w:r>
      <w:r w:rsidR="00C97888" w:rsidRPr="00576783">
        <w:rPr>
          <w:color w:val="00B050"/>
        </w:rPr>
        <w:instrText xml:space="preserve"> LISTNUM </w:instrText>
      </w:r>
      <w:r w:rsidR="00C97888" w:rsidRPr="00576783">
        <w:rPr>
          <w:color w:val="00B050"/>
        </w:rPr>
        <w:fldChar w:fldCharType="end"/>
      </w:r>
      <w:r w:rsidR="00C97888" w:rsidRPr="00576783">
        <w:rPr>
          <w:color w:val="00B050"/>
        </w:rPr>
        <w:t xml:space="preserve">W/10/02150/AC Mr W Stokes, The Green Farm, Goods vehicle track to Green Farm Buildings – </w:t>
      </w:r>
      <w:r w:rsidR="00C97888" w:rsidRPr="00576783">
        <w:rPr>
          <w:b/>
          <w:color w:val="00B050"/>
        </w:rPr>
        <w:t xml:space="preserve">Approved </w:t>
      </w:r>
      <w:r w:rsidR="00C97888" w:rsidRPr="00576783">
        <w:rPr>
          <w:color w:val="00B050"/>
        </w:rPr>
        <w:t>with 3 conditions</w:t>
      </w:r>
      <w:r w:rsidR="00C97888" w:rsidRPr="00480244">
        <w:rPr>
          <w:bCs w:val="0"/>
        </w:rPr>
        <w:br/>
      </w:r>
      <w:r w:rsidR="007B0362" w:rsidRPr="00480244">
        <w:rPr>
          <w:b/>
          <w:bCs w:val="0"/>
        </w:rPr>
        <w:lastRenderedPageBreak/>
        <w:br/>
      </w:r>
    </w:p>
    <w:p w:rsidR="00BB31B1" w:rsidRPr="00CE1DD2" w:rsidRDefault="00BB31B1" w:rsidP="003043AB">
      <w:pPr>
        <w:numPr>
          <w:ilvl w:val="0"/>
          <w:numId w:val="1"/>
        </w:numPr>
        <w:tabs>
          <w:tab w:val="num" w:pos="450"/>
        </w:tabs>
        <w:ind w:left="450" w:right="278" w:hanging="450"/>
      </w:pPr>
      <w:r w:rsidRPr="00A57150">
        <w:t xml:space="preserve"> </w:t>
      </w:r>
      <w:r w:rsidRPr="00A57150">
        <w:rPr>
          <w:b/>
          <w:bCs w:val="0"/>
        </w:rPr>
        <w:t xml:space="preserve">Cemetery </w:t>
      </w:r>
      <w:r w:rsidR="002C3432" w:rsidRPr="00A57150">
        <w:rPr>
          <w:b/>
          <w:bCs w:val="0"/>
        </w:rPr>
        <w:t>&amp; Churchyard</w:t>
      </w:r>
      <w:r w:rsidR="002F5290" w:rsidRPr="00A57150">
        <w:rPr>
          <w:b/>
          <w:bCs w:val="0"/>
        </w:rPr>
        <w:br/>
      </w:r>
      <w:r w:rsidR="002F5290" w:rsidRPr="00A85A7C">
        <w:rPr>
          <w:b/>
          <w:bCs w:val="0"/>
        </w:rPr>
        <w:fldChar w:fldCharType="begin"/>
      </w:r>
      <w:r w:rsidR="002F5290" w:rsidRPr="00A85A7C">
        <w:rPr>
          <w:b/>
          <w:bCs w:val="0"/>
        </w:rPr>
        <w:instrText xml:space="preserve"> LISTNUM </w:instrText>
      </w:r>
      <w:r w:rsidR="002F5290" w:rsidRPr="00A85A7C">
        <w:rPr>
          <w:b/>
          <w:bCs w:val="0"/>
        </w:rPr>
        <w:fldChar w:fldCharType="end"/>
      </w:r>
      <w:r w:rsidR="002F5290" w:rsidRPr="00A85A7C">
        <w:rPr>
          <w:bCs w:val="0"/>
        </w:rPr>
        <w:t xml:space="preserve"> </w:t>
      </w:r>
      <w:r w:rsidR="00E834A3" w:rsidRPr="00E834A3">
        <w:rPr>
          <w:bCs w:val="0"/>
        </w:rPr>
        <w:t xml:space="preserve">To consider </w:t>
      </w:r>
      <w:r w:rsidR="00CC3C1D">
        <w:rPr>
          <w:bCs w:val="0"/>
        </w:rPr>
        <w:t xml:space="preserve">the re-pollarding of the willow trees in the cemetery </w:t>
      </w:r>
      <w:r w:rsidR="009B2F55">
        <w:rPr>
          <w:bCs w:val="0"/>
        </w:rPr>
        <w:br/>
      </w:r>
      <w:r w:rsidR="00D212D3" w:rsidRPr="002D7AB1">
        <w:rPr>
          <w:b/>
          <w:bCs w:val="0"/>
        </w:rPr>
        <w:fldChar w:fldCharType="begin"/>
      </w:r>
      <w:r w:rsidR="00D212D3" w:rsidRPr="002D7AB1">
        <w:rPr>
          <w:b/>
          <w:bCs w:val="0"/>
        </w:rPr>
        <w:instrText xml:space="preserve"> LISTNUM </w:instrText>
      </w:r>
      <w:r w:rsidR="00D212D3" w:rsidRPr="002D7AB1">
        <w:rPr>
          <w:b/>
          <w:bCs w:val="0"/>
        </w:rPr>
        <w:fldChar w:fldCharType="end"/>
      </w:r>
      <w:r w:rsidR="00D212D3">
        <w:rPr>
          <w:bCs w:val="0"/>
        </w:rPr>
        <w:t xml:space="preserve"> </w:t>
      </w:r>
      <w:r w:rsidR="00CC3C1D">
        <w:rPr>
          <w:bCs w:val="0"/>
        </w:rPr>
        <w:t xml:space="preserve">To report on the </w:t>
      </w:r>
      <w:r w:rsidR="00785464">
        <w:rPr>
          <w:bCs w:val="0"/>
        </w:rPr>
        <w:t xml:space="preserve">acceptance of the quote from Barry Matthews for the </w:t>
      </w:r>
      <w:r w:rsidR="00CC3C1D" w:rsidRPr="0027532F">
        <w:rPr>
          <w:bCs w:val="0"/>
        </w:rPr>
        <w:t>replacement of the chain-link fencing</w:t>
      </w:r>
      <w:r w:rsidR="005C170E">
        <w:rPr>
          <w:bCs w:val="0"/>
        </w:rPr>
        <w:br/>
      </w:r>
      <w:r w:rsidR="005C170E" w:rsidRPr="003A5226">
        <w:rPr>
          <w:b/>
          <w:bCs w:val="0"/>
        </w:rPr>
        <w:fldChar w:fldCharType="begin"/>
      </w:r>
      <w:r w:rsidR="005C170E" w:rsidRPr="003A5226">
        <w:rPr>
          <w:b/>
          <w:bCs w:val="0"/>
        </w:rPr>
        <w:instrText xml:space="preserve"> LISTNUM </w:instrText>
      </w:r>
      <w:r w:rsidR="005C170E" w:rsidRPr="003A5226">
        <w:rPr>
          <w:b/>
          <w:bCs w:val="0"/>
        </w:rPr>
        <w:fldChar w:fldCharType="end"/>
      </w:r>
      <w:r w:rsidR="00785464">
        <w:rPr>
          <w:bCs w:val="0"/>
        </w:rPr>
        <w:t xml:space="preserve"> T</w:t>
      </w:r>
      <w:r w:rsidR="005C170E">
        <w:rPr>
          <w:bCs w:val="0"/>
        </w:rPr>
        <w:t xml:space="preserve">o report on the grave maintenance works </w:t>
      </w:r>
      <w:r w:rsidR="00785464">
        <w:rPr>
          <w:bCs w:val="0"/>
        </w:rPr>
        <w:t>carried out by the Handyman</w:t>
      </w:r>
      <w:r w:rsidR="009B2F55">
        <w:rPr>
          <w:bCs w:val="0"/>
        </w:rPr>
        <w:br/>
      </w:r>
      <w:r w:rsidR="00594669">
        <w:rPr>
          <w:bCs w:val="0"/>
        </w:rPr>
        <w:br/>
      </w:r>
    </w:p>
    <w:p w:rsidR="00DE224C" w:rsidRPr="00CE1DD2" w:rsidRDefault="00BB31B1" w:rsidP="00DE224C">
      <w:pPr>
        <w:numPr>
          <w:ilvl w:val="0"/>
          <w:numId w:val="1"/>
        </w:numPr>
        <w:tabs>
          <w:tab w:val="num" w:pos="450"/>
        </w:tabs>
        <w:ind w:left="446" w:right="274" w:hanging="446"/>
        <w:rPr>
          <w:lang w:eastAsia="en-GB"/>
        </w:rPr>
      </w:pPr>
      <w:r w:rsidRPr="00CE1DD2">
        <w:rPr>
          <w:b/>
        </w:rPr>
        <w:t xml:space="preserve">Street Lighting </w:t>
      </w:r>
      <w:r w:rsidRPr="00CE1DD2">
        <w:t xml:space="preserve">- </w:t>
      </w:r>
      <w:r w:rsidRPr="00CE1DD2">
        <w:br/>
      </w:r>
      <w:r w:rsidRPr="00CE1DD2">
        <w:rPr>
          <w:b/>
        </w:rPr>
        <w:fldChar w:fldCharType="begin"/>
      </w:r>
      <w:r w:rsidRPr="00CE1DD2">
        <w:rPr>
          <w:b/>
        </w:rPr>
        <w:instrText xml:space="preserve"> LISTNUM </w:instrText>
      </w:r>
      <w:r w:rsidRPr="00CE1DD2">
        <w:rPr>
          <w:b/>
        </w:rPr>
        <w:fldChar w:fldCharType="end"/>
      </w:r>
      <w:r w:rsidRPr="00CE1DD2">
        <w:rPr>
          <w:b/>
        </w:rPr>
        <w:t xml:space="preserve"> </w:t>
      </w:r>
      <w:r w:rsidRPr="00CE1DD2">
        <w:t>To report any new street lighting faults.</w:t>
      </w:r>
      <w:r w:rsidR="006A524A" w:rsidRPr="00CE1DD2">
        <w:br/>
      </w:r>
      <w:r w:rsidR="00CA6FDC" w:rsidRPr="00CE1DD2">
        <w:rPr>
          <w:b/>
        </w:rPr>
        <w:fldChar w:fldCharType="begin"/>
      </w:r>
      <w:r w:rsidR="00CA6FDC" w:rsidRPr="00CE1DD2">
        <w:rPr>
          <w:b/>
        </w:rPr>
        <w:instrText xml:space="preserve"> LISTNUM </w:instrText>
      </w:r>
      <w:r w:rsidR="00CA6FDC" w:rsidRPr="00CE1DD2">
        <w:rPr>
          <w:b/>
        </w:rPr>
        <w:fldChar w:fldCharType="end"/>
      </w:r>
      <w:r w:rsidR="00CA6FDC" w:rsidRPr="00CE1DD2">
        <w:t xml:space="preserve"> </w:t>
      </w:r>
      <w:r w:rsidR="005C170E">
        <w:t>To report on the replacement of the Mickleton Lane light column</w:t>
      </w:r>
      <w:r w:rsidR="00283932">
        <w:br/>
      </w:r>
      <w:r w:rsidR="00283932">
        <w:fldChar w:fldCharType="begin"/>
      </w:r>
      <w:r w:rsidR="00283932">
        <w:instrText xml:space="preserve"> LISTNUM </w:instrText>
      </w:r>
      <w:r w:rsidR="00283932">
        <w:fldChar w:fldCharType="end"/>
      </w:r>
      <w:r w:rsidR="00283932">
        <w:t xml:space="preserve"> To report on confusion over streetlight numbers in Station Road </w:t>
      </w:r>
      <w:r w:rsidR="00C17767" w:rsidRPr="00CE1DD2">
        <w:br/>
      </w:r>
    </w:p>
    <w:p w:rsidR="00C97888" w:rsidRPr="00C97888" w:rsidRDefault="00BB31B1" w:rsidP="00C97888">
      <w:pPr>
        <w:numPr>
          <w:ilvl w:val="0"/>
          <w:numId w:val="1"/>
        </w:numPr>
        <w:tabs>
          <w:tab w:val="num" w:pos="450"/>
        </w:tabs>
        <w:ind w:left="446" w:right="274" w:hanging="446"/>
      </w:pPr>
      <w:r w:rsidRPr="00C97888">
        <w:rPr>
          <w:b/>
        </w:rPr>
        <w:t xml:space="preserve"> Public Footpaths</w:t>
      </w:r>
      <w:r w:rsidR="00CC4B07" w:rsidRPr="00C97888">
        <w:rPr>
          <w:b/>
        </w:rPr>
        <w:br/>
      </w:r>
      <w:r w:rsidR="00CC4B07" w:rsidRPr="00C97888">
        <w:rPr>
          <w:b/>
        </w:rPr>
        <w:fldChar w:fldCharType="begin"/>
      </w:r>
      <w:r w:rsidR="00CC4B07" w:rsidRPr="00C97888">
        <w:rPr>
          <w:b/>
        </w:rPr>
        <w:instrText xml:space="preserve"> LISTNUM </w:instrText>
      </w:r>
      <w:r w:rsidR="00CC4B07" w:rsidRPr="00C97888">
        <w:rPr>
          <w:b/>
        </w:rPr>
        <w:fldChar w:fldCharType="end"/>
      </w:r>
      <w:r w:rsidR="00CC4B07" w:rsidRPr="00C97888">
        <w:rPr>
          <w:b/>
        </w:rPr>
        <w:t xml:space="preserve"> </w:t>
      </w:r>
      <w:r w:rsidR="00CC4B07" w:rsidRPr="00CE1DD2">
        <w:t>To receive the PPW’s report on referred</w:t>
      </w:r>
      <w:r w:rsidR="002660E7" w:rsidRPr="00CE1DD2">
        <w:t xml:space="preserve"> and other</w:t>
      </w:r>
      <w:r w:rsidR="00CC4B07" w:rsidRPr="00CE1DD2">
        <w:t xml:space="preserve"> matters</w:t>
      </w:r>
      <w:r w:rsidR="00CC4B07" w:rsidRPr="00C97888">
        <w:rPr>
          <w:b/>
        </w:rPr>
        <w:t xml:space="preserve"> </w:t>
      </w:r>
      <w:r w:rsidR="0091454C" w:rsidRPr="00C97888">
        <w:rPr>
          <w:b/>
        </w:rPr>
        <w:br/>
      </w:r>
      <w:r w:rsidR="0091454C">
        <w:fldChar w:fldCharType="begin"/>
      </w:r>
      <w:r w:rsidR="0091454C">
        <w:instrText xml:space="preserve"> LISTNUM </w:instrText>
      </w:r>
      <w:r w:rsidR="0091454C">
        <w:fldChar w:fldCharType="end"/>
      </w:r>
      <w:r w:rsidR="0091454C">
        <w:t xml:space="preserve"> Progress report on PROW 514 from the high street and 519 to the Sheep sale field </w:t>
      </w:r>
      <w:r w:rsidR="004E5890">
        <w:br/>
      </w:r>
      <w:r w:rsidR="004E5890">
        <w:fldChar w:fldCharType="begin"/>
      </w:r>
      <w:r w:rsidR="004E5890">
        <w:instrText xml:space="preserve"> LISTNUM </w:instrText>
      </w:r>
      <w:r w:rsidR="004E5890">
        <w:fldChar w:fldCharType="end"/>
      </w:r>
      <w:r w:rsidR="004E5890">
        <w:t xml:space="preserve"> </w:t>
      </w:r>
      <w:proofErr w:type="gramStart"/>
      <w:r w:rsidR="004E5890">
        <w:t>To</w:t>
      </w:r>
      <w:proofErr w:type="gramEnd"/>
      <w:r w:rsidR="004E5890">
        <w:t xml:space="preserve"> consider a letter from the WCC Access Officer regarding the PPW - </w:t>
      </w:r>
      <w:r w:rsidR="004E5890" w:rsidRPr="00C97888">
        <w:rPr>
          <w:i/>
          <w:color w:val="0000FF"/>
        </w:rPr>
        <w:t>circulated.</w:t>
      </w:r>
      <w:r w:rsidR="004E5890">
        <w:br/>
      </w:r>
    </w:p>
    <w:p w:rsidR="00446D61" w:rsidRPr="00A57150" w:rsidRDefault="00BB31B1" w:rsidP="00C97888">
      <w:pPr>
        <w:numPr>
          <w:ilvl w:val="0"/>
          <w:numId w:val="1"/>
        </w:numPr>
        <w:tabs>
          <w:tab w:val="num" w:pos="450"/>
        </w:tabs>
        <w:ind w:left="446" w:right="274" w:hanging="446"/>
      </w:pPr>
      <w:r w:rsidRPr="00CE1DD2">
        <w:t xml:space="preserve"> </w:t>
      </w:r>
      <w:r w:rsidRPr="00C97888">
        <w:rPr>
          <w:b/>
        </w:rPr>
        <w:t>Highways</w:t>
      </w:r>
      <w:r w:rsidR="00B549F7" w:rsidRPr="00C97888">
        <w:rPr>
          <w:bCs w:val="0"/>
          <w:lang w:eastAsia="en-GB"/>
        </w:rPr>
        <w:br/>
      </w:r>
      <w:r w:rsidRPr="00C97888">
        <w:rPr>
          <w:b/>
        </w:rPr>
        <w:fldChar w:fldCharType="begin"/>
      </w:r>
      <w:r w:rsidRPr="00C97888">
        <w:rPr>
          <w:b/>
        </w:rPr>
        <w:instrText xml:space="preserve"> LISTNUM </w:instrText>
      </w:r>
      <w:r w:rsidRPr="00C97888">
        <w:rPr>
          <w:b/>
        </w:rPr>
        <w:fldChar w:fldCharType="end"/>
      </w:r>
      <w:r w:rsidRPr="00A57150">
        <w:t xml:space="preserve"> Highway matters to be reported to the County Highways </w:t>
      </w:r>
      <w:r w:rsidR="009B2F55">
        <w:br/>
      </w:r>
      <w:r w:rsidR="003A5226">
        <w:fldChar w:fldCharType="begin"/>
      </w:r>
      <w:r w:rsidR="003A5226">
        <w:instrText xml:space="preserve"> LISTNUM </w:instrText>
      </w:r>
      <w:r w:rsidR="003A5226">
        <w:fldChar w:fldCharType="end"/>
      </w:r>
      <w:r w:rsidR="003A5226">
        <w:t xml:space="preserve"> To report on the temporary closure on Station Rd for bridge resurfacing</w:t>
      </w:r>
      <w:r w:rsidR="003A5226">
        <w:br/>
      </w:r>
      <w:r w:rsidR="007E1025">
        <w:fldChar w:fldCharType="begin"/>
      </w:r>
      <w:r w:rsidR="007E1025">
        <w:instrText xml:space="preserve"> LISTNUM </w:instrText>
      </w:r>
      <w:r w:rsidR="007E1025">
        <w:fldChar w:fldCharType="end"/>
      </w:r>
      <w:r w:rsidR="007E1025">
        <w:t xml:space="preserve"> To consider information regarding a footway over Station Road bridge – </w:t>
      </w:r>
      <w:r w:rsidR="007E1025" w:rsidRPr="00C97888">
        <w:rPr>
          <w:i/>
          <w:color w:val="0000FF"/>
        </w:rPr>
        <w:t xml:space="preserve">Note </w:t>
      </w:r>
      <w:r w:rsidR="009535EE" w:rsidRPr="00C97888">
        <w:rPr>
          <w:i/>
          <w:color w:val="0000FF"/>
        </w:rPr>
        <w:t>3</w:t>
      </w:r>
      <w:r w:rsidR="007E1025">
        <w:t xml:space="preserve"> </w:t>
      </w:r>
      <w:r w:rsidR="003651D1" w:rsidRPr="00A57150">
        <w:br/>
      </w:r>
      <w:r w:rsidR="00596CAA" w:rsidRPr="00C97888">
        <w:rPr>
          <w:b/>
        </w:rPr>
        <w:fldChar w:fldCharType="begin"/>
      </w:r>
      <w:r w:rsidR="00596CAA" w:rsidRPr="00C97888">
        <w:rPr>
          <w:b/>
        </w:rPr>
        <w:instrText xml:space="preserve"> LISTNUM </w:instrText>
      </w:r>
      <w:r w:rsidR="00596CAA" w:rsidRPr="00C97888">
        <w:rPr>
          <w:b/>
        </w:rPr>
        <w:fldChar w:fldCharType="end"/>
      </w:r>
      <w:r w:rsidR="00596CAA" w:rsidRPr="00A57150">
        <w:t xml:space="preserve"> </w:t>
      </w:r>
      <w:r w:rsidR="0025293D" w:rsidRPr="00C97888">
        <w:rPr>
          <w:bCs w:val="0"/>
        </w:rPr>
        <w:t xml:space="preserve">To </w:t>
      </w:r>
      <w:r w:rsidR="003A5226" w:rsidRPr="00C97888">
        <w:rPr>
          <w:bCs w:val="0"/>
        </w:rPr>
        <w:t>consider</w:t>
      </w:r>
      <w:r w:rsidR="0025293D" w:rsidRPr="00C97888">
        <w:rPr>
          <w:bCs w:val="0"/>
        </w:rPr>
        <w:t xml:space="preserve"> </w:t>
      </w:r>
      <w:r w:rsidR="0025293D">
        <w:t xml:space="preserve">further information on </w:t>
      </w:r>
      <w:r w:rsidR="003A5226">
        <w:t xml:space="preserve">proposed </w:t>
      </w:r>
      <w:r w:rsidR="0025293D">
        <w:t>VAS site</w:t>
      </w:r>
      <w:r w:rsidR="003A5226">
        <w:t xml:space="preserve"> -</w:t>
      </w:r>
      <w:r w:rsidR="0025293D">
        <w:t xml:space="preserve"> </w:t>
      </w:r>
      <w:r w:rsidR="003A5226" w:rsidRPr="00C97888">
        <w:rPr>
          <w:i/>
          <w:color w:val="0000FF"/>
        </w:rPr>
        <w:t xml:space="preserve">Note </w:t>
      </w:r>
      <w:r w:rsidR="009535EE" w:rsidRPr="00C97888">
        <w:rPr>
          <w:i/>
          <w:color w:val="0000FF"/>
        </w:rPr>
        <w:t>4</w:t>
      </w:r>
      <w:r w:rsidR="00C97888" w:rsidRPr="00C97888">
        <w:rPr>
          <w:i/>
          <w:color w:val="0000FF"/>
        </w:rPr>
        <w:br/>
      </w:r>
      <w:r w:rsidR="00C97888" w:rsidRPr="00C97888">
        <w:rPr>
          <w:b/>
          <w:color w:val="228A22"/>
        </w:rPr>
        <w:t>Parking on the Green in Brick Walk</w:t>
      </w:r>
      <w:r w:rsidR="00C97888">
        <w:br/>
      </w:r>
    </w:p>
    <w:p w:rsidR="00DE224C" w:rsidRPr="00A57150" w:rsidRDefault="00A80C07" w:rsidP="00DE224C">
      <w:pPr>
        <w:numPr>
          <w:ilvl w:val="0"/>
          <w:numId w:val="1"/>
        </w:numPr>
        <w:tabs>
          <w:tab w:val="num" w:pos="450"/>
        </w:tabs>
        <w:ind w:left="446" w:right="274" w:hanging="446"/>
        <w:rPr>
          <w:lang w:eastAsia="en-GB"/>
        </w:rPr>
      </w:pPr>
      <w:r w:rsidRPr="00A57150">
        <w:rPr>
          <w:b/>
        </w:rPr>
        <w:t xml:space="preserve">Lengthsman &amp; Village Handyman </w:t>
      </w:r>
      <w:r w:rsidRPr="00A57150">
        <w:rPr>
          <w:b/>
          <w:color w:val="0000FF"/>
        </w:rPr>
        <w:br/>
      </w:r>
      <w:r w:rsidRPr="00A57150">
        <w:rPr>
          <w:b/>
        </w:rPr>
        <w:fldChar w:fldCharType="begin"/>
      </w:r>
      <w:r w:rsidRPr="00A57150">
        <w:rPr>
          <w:b/>
        </w:rPr>
        <w:instrText xml:space="preserve"> LISTNUM </w:instrText>
      </w:r>
      <w:r w:rsidRPr="00A57150">
        <w:rPr>
          <w:b/>
        </w:rPr>
        <w:fldChar w:fldCharType="end"/>
      </w:r>
      <w:r w:rsidRPr="00A57150">
        <w:rPr>
          <w:b/>
        </w:rPr>
        <w:t xml:space="preserve">  </w:t>
      </w:r>
      <w:r w:rsidRPr="00A57150">
        <w:t>Matter</w:t>
      </w:r>
      <w:r w:rsidR="004D33AB" w:rsidRPr="00A57150">
        <w:t>s</w:t>
      </w:r>
      <w:r w:rsidRPr="00A57150">
        <w:t xml:space="preserve"> to be reported for action</w:t>
      </w:r>
      <w:r w:rsidR="000747B9">
        <w:br/>
      </w:r>
      <w:r w:rsidR="00F86C7E">
        <w:br/>
      </w:r>
      <w:r w:rsidR="00F86C7E">
        <w:fldChar w:fldCharType="begin"/>
      </w:r>
      <w:r w:rsidR="00F86C7E">
        <w:instrText xml:space="preserve"> LISTNUM </w:instrText>
      </w:r>
      <w:r w:rsidR="00F86C7E">
        <w:fldChar w:fldCharType="end"/>
      </w:r>
      <w:r w:rsidR="00F86C7E">
        <w:t xml:space="preserve"> Report on jobs completed </w:t>
      </w:r>
      <w:r w:rsidR="00F86C7E" w:rsidRPr="007E1025">
        <w:rPr>
          <w:i/>
          <w:color w:val="0000FF"/>
        </w:rPr>
        <w:t xml:space="preserve">Note </w:t>
      </w:r>
      <w:r w:rsidR="009535EE">
        <w:rPr>
          <w:i/>
          <w:color w:val="0000FF"/>
        </w:rPr>
        <w:t>5</w:t>
      </w:r>
      <w:r w:rsidR="00F86C7E">
        <w:t xml:space="preserve"> </w:t>
      </w:r>
      <w:r w:rsidR="00914224">
        <w:br/>
      </w:r>
    </w:p>
    <w:p w:rsidR="0063361A" w:rsidRPr="00872CC0" w:rsidRDefault="00BB31B1" w:rsidP="0063361A">
      <w:pPr>
        <w:numPr>
          <w:ilvl w:val="0"/>
          <w:numId w:val="1"/>
        </w:numPr>
        <w:tabs>
          <w:tab w:val="num" w:pos="450"/>
        </w:tabs>
        <w:ind w:left="446" w:right="274" w:hanging="446"/>
        <w:rPr>
          <w:bCs w:val="0"/>
        </w:rPr>
      </w:pPr>
      <w:r w:rsidRPr="00A57150">
        <w:rPr>
          <w:b/>
        </w:rPr>
        <w:t xml:space="preserve">The Leys Playing Field </w:t>
      </w:r>
      <w:r w:rsidR="008076E7" w:rsidRPr="00A57150">
        <w:rPr>
          <w:b/>
        </w:rPr>
        <w:br/>
      </w:r>
      <w:r w:rsidRPr="00A57150">
        <w:rPr>
          <w:b/>
        </w:rPr>
        <w:fldChar w:fldCharType="begin"/>
      </w:r>
      <w:r w:rsidRPr="00A57150">
        <w:rPr>
          <w:b/>
        </w:rPr>
        <w:instrText xml:space="preserve"> LISTNUM </w:instrText>
      </w:r>
      <w:r w:rsidRPr="00A57150">
        <w:rPr>
          <w:b/>
        </w:rPr>
        <w:fldChar w:fldCharType="end"/>
      </w:r>
      <w:r w:rsidRPr="00A57150">
        <w:t xml:space="preserve"> </w:t>
      </w:r>
      <w:r w:rsidR="003335FD" w:rsidRPr="00A57150">
        <w:t xml:space="preserve">To consider </w:t>
      </w:r>
      <w:r w:rsidR="00725414" w:rsidRPr="00A57150">
        <w:t>the</w:t>
      </w:r>
      <w:r w:rsidR="003335FD" w:rsidRPr="00A57150">
        <w:t xml:space="preserve"> regular monthly visual inspection</w:t>
      </w:r>
      <w:r w:rsidR="00F01BC7" w:rsidRPr="00A57150">
        <w:t>.</w:t>
      </w:r>
      <w:r w:rsidR="00E13134" w:rsidRPr="00A57150">
        <w:t xml:space="preserve"> </w:t>
      </w:r>
      <w:r w:rsidR="00FF150C">
        <w:br/>
      </w:r>
      <w:r w:rsidR="00FF150C" w:rsidRPr="00FF150C">
        <w:rPr>
          <w:b/>
          <w:color w:val="228A22"/>
        </w:rPr>
        <w:fldChar w:fldCharType="begin"/>
      </w:r>
      <w:r w:rsidR="00FF150C" w:rsidRPr="00FF150C">
        <w:rPr>
          <w:b/>
          <w:color w:val="228A22"/>
        </w:rPr>
        <w:instrText xml:space="preserve"> LISTNUM </w:instrText>
      </w:r>
      <w:r w:rsidR="00FF150C" w:rsidRPr="00FF150C">
        <w:rPr>
          <w:b/>
          <w:color w:val="228A22"/>
        </w:rPr>
        <w:fldChar w:fldCharType="end"/>
      </w:r>
      <w:r w:rsidR="00FF150C" w:rsidRPr="00FF150C">
        <w:rPr>
          <w:b/>
          <w:color w:val="228A22"/>
        </w:rPr>
        <w:t xml:space="preserve"> To consider the annual inspection visit from Wicksteed</w:t>
      </w:r>
      <w:r w:rsidR="00FF150C">
        <w:t xml:space="preserve"> </w:t>
      </w:r>
      <w:r w:rsidR="00872CC0">
        <w:br/>
      </w:r>
    </w:p>
    <w:p w:rsidR="00872CC0" w:rsidRPr="00F2647D" w:rsidRDefault="00872CC0" w:rsidP="0063361A">
      <w:pPr>
        <w:numPr>
          <w:ilvl w:val="0"/>
          <w:numId w:val="1"/>
        </w:numPr>
        <w:tabs>
          <w:tab w:val="num" w:pos="450"/>
        </w:tabs>
        <w:ind w:left="446" w:right="274" w:hanging="446"/>
        <w:rPr>
          <w:bCs w:val="0"/>
        </w:rPr>
      </w:pPr>
      <w:r>
        <w:rPr>
          <w:b/>
        </w:rPr>
        <w:t xml:space="preserve">VISA </w:t>
      </w:r>
      <w:r>
        <w:rPr>
          <w:b/>
        </w:rPr>
        <w:br/>
      </w:r>
      <w:r>
        <w:rPr>
          <w:b/>
        </w:rPr>
        <w:fldChar w:fldCharType="begin"/>
      </w:r>
      <w:r>
        <w:rPr>
          <w:b/>
        </w:rPr>
        <w:instrText xml:space="preserve"> LISTNUM </w:instrText>
      </w:r>
      <w:r>
        <w:rPr>
          <w:b/>
        </w:rPr>
        <w:fldChar w:fldCharType="end"/>
      </w:r>
      <w:r>
        <w:rPr>
          <w:b/>
        </w:rPr>
        <w:t xml:space="preserve"> </w:t>
      </w:r>
      <w:r w:rsidR="002E3185" w:rsidRPr="002E3185">
        <w:t>To consider the</w:t>
      </w:r>
      <w:r w:rsidR="002E3185">
        <w:rPr>
          <w:b/>
        </w:rPr>
        <w:t xml:space="preserve"> </w:t>
      </w:r>
      <w:r w:rsidR="002E3185">
        <w:t>Recreational working group’s future and</w:t>
      </w:r>
      <w:r w:rsidR="00283932">
        <w:t xml:space="preserve"> </w:t>
      </w:r>
      <w:r w:rsidR="003A5226">
        <w:t>Councillor’s</w:t>
      </w:r>
      <w:r w:rsidR="002E3185">
        <w:t xml:space="preserve"> </w:t>
      </w:r>
      <w:r w:rsidR="00283932">
        <w:t xml:space="preserve">membership on </w:t>
      </w:r>
      <w:r w:rsidR="002E3185">
        <w:t xml:space="preserve">VISA </w:t>
      </w:r>
      <w:r w:rsidR="000747B9">
        <w:br/>
      </w:r>
      <w:r w:rsidRPr="00F2647D">
        <w:br/>
      </w:r>
      <w:r w:rsidR="00D53841" w:rsidRPr="000747B9">
        <w:rPr>
          <w:b/>
          <w:bCs w:val="0"/>
        </w:rPr>
        <w:fldChar w:fldCharType="begin"/>
      </w:r>
      <w:r w:rsidR="00D53841" w:rsidRPr="000747B9">
        <w:rPr>
          <w:b/>
          <w:bCs w:val="0"/>
        </w:rPr>
        <w:instrText xml:space="preserve"> LISTNUM </w:instrText>
      </w:r>
      <w:r w:rsidR="00D53841" w:rsidRPr="000747B9">
        <w:rPr>
          <w:b/>
          <w:bCs w:val="0"/>
        </w:rPr>
        <w:fldChar w:fldCharType="end"/>
      </w:r>
      <w:r w:rsidR="00D53841">
        <w:rPr>
          <w:bCs w:val="0"/>
        </w:rPr>
        <w:t xml:space="preserve"> </w:t>
      </w:r>
      <w:proofErr w:type="gramStart"/>
      <w:r w:rsidR="00D53841">
        <w:rPr>
          <w:bCs w:val="0"/>
        </w:rPr>
        <w:t>T</w:t>
      </w:r>
      <w:r w:rsidR="00D53841">
        <w:rPr>
          <w:b/>
        </w:rPr>
        <w:t>o</w:t>
      </w:r>
      <w:proofErr w:type="gramEnd"/>
      <w:r w:rsidR="00D53841">
        <w:rPr>
          <w:b/>
        </w:rPr>
        <w:t xml:space="preserve"> </w:t>
      </w:r>
      <w:r w:rsidR="00D53841" w:rsidRPr="003D26D7">
        <w:rPr>
          <w:lang w:eastAsia="en-GB"/>
        </w:rPr>
        <w:t>consider the</w:t>
      </w:r>
      <w:r w:rsidR="00D53841">
        <w:rPr>
          <w:lang w:eastAsia="en-GB"/>
        </w:rPr>
        <w:t xml:space="preserve"> payment of the</w:t>
      </w:r>
      <w:r w:rsidR="00D53841" w:rsidRPr="003D26D7">
        <w:rPr>
          <w:lang w:eastAsia="en-GB"/>
        </w:rPr>
        <w:t xml:space="preserve"> </w:t>
      </w:r>
      <w:r w:rsidR="00D53841">
        <w:rPr>
          <w:lang w:eastAsia="en-GB"/>
        </w:rPr>
        <w:t>£2,500 grant cheque made out to VISA which is held in abeyance by the Chairman.</w:t>
      </w:r>
      <w:r w:rsidR="003A5226">
        <w:rPr>
          <w:lang w:eastAsia="en-GB"/>
        </w:rPr>
        <w:br/>
      </w:r>
    </w:p>
    <w:p w:rsidR="00A47925" w:rsidRDefault="008076E7" w:rsidP="00A47925">
      <w:pPr>
        <w:numPr>
          <w:ilvl w:val="0"/>
          <w:numId w:val="1"/>
        </w:numPr>
        <w:tabs>
          <w:tab w:val="num" w:pos="450"/>
        </w:tabs>
        <w:ind w:left="446" w:right="274" w:hanging="446"/>
      </w:pPr>
      <w:r w:rsidRPr="00A57150">
        <w:rPr>
          <w:b/>
        </w:rPr>
        <w:t>Recreation Field</w:t>
      </w:r>
      <w:r w:rsidR="00EC4419" w:rsidRPr="00A57150">
        <w:rPr>
          <w:b/>
        </w:rPr>
        <w:t>:</w:t>
      </w:r>
      <w:r w:rsidRPr="00A57150">
        <w:rPr>
          <w:b/>
        </w:rPr>
        <w:br/>
      </w:r>
      <w:r w:rsidR="006F397A" w:rsidRPr="009E6A8C">
        <w:rPr>
          <w:b/>
        </w:rPr>
        <w:fldChar w:fldCharType="begin"/>
      </w:r>
      <w:r w:rsidR="006F397A" w:rsidRPr="009E6A8C">
        <w:rPr>
          <w:b/>
        </w:rPr>
        <w:instrText xml:space="preserve"> LISTNUM </w:instrText>
      </w:r>
      <w:r w:rsidR="006F397A" w:rsidRPr="009E6A8C">
        <w:rPr>
          <w:b/>
        </w:rPr>
        <w:fldChar w:fldCharType="end"/>
      </w:r>
      <w:r w:rsidR="006F397A">
        <w:t xml:space="preserve"> </w:t>
      </w:r>
      <w:r w:rsidR="003A5226">
        <w:t>Update report on construction works, landscaping and the sale of the redundant gate</w:t>
      </w:r>
      <w:r w:rsidR="006E4B07">
        <w:br/>
      </w:r>
      <w:r w:rsidR="00AD6DB2">
        <w:t xml:space="preserve"> </w:t>
      </w:r>
    </w:p>
    <w:p w:rsidR="005C170E" w:rsidRPr="005C170E" w:rsidRDefault="002D12DF" w:rsidP="00BE13FD">
      <w:pPr>
        <w:numPr>
          <w:ilvl w:val="0"/>
          <w:numId w:val="1"/>
        </w:numPr>
        <w:tabs>
          <w:tab w:val="num" w:pos="450"/>
        </w:tabs>
        <w:ind w:left="446" w:right="274" w:hanging="446"/>
      </w:pPr>
      <w:r>
        <w:rPr>
          <w:b/>
        </w:rPr>
        <w:t>Allotments &amp; HAGA</w:t>
      </w:r>
      <w:r w:rsidR="0064468F" w:rsidRPr="004B5A36">
        <w:rPr>
          <w:b/>
        </w:rPr>
        <w:br/>
      </w:r>
      <w:r w:rsidR="00565ACC">
        <w:rPr>
          <w:b/>
        </w:rPr>
        <w:fldChar w:fldCharType="begin"/>
      </w:r>
      <w:r w:rsidR="00565ACC">
        <w:rPr>
          <w:b/>
        </w:rPr>
        <w:instrText xml:space="preserve"> LISTNUM </w:instrText>
      </w:r>
      <w:r w:rsidR="00565ACC">
        <w:rPr>
          <w:b/>
        </w:rPr>
        <w:fldChar w:fldCharType="end"/>
      </w:r>
      <w:r w:rsidR="00565ACC">
        <w:rPr>
          <w:b/>
        </w:rPr>
        <w:t xml:space="preserve"> </w:t>
      </w:r>
      <w:r w:rsidR="0006314C" w:rsidRPr="0006314C">
        <w:t xml:space="preserve">To consider any matters for the </w:t>
      </w:r>
      <w:r w:rsidR="0006314C" w:rsidRPr="006F5B3B">
        <w:t>HAGA AGM</w:t>
      </w:r>
      <w:r w:rsidR="0006314C">
        <w:rPr>
          <w:b/>
        </w:rPr>
        <w:t xml:space="preserve"> </w:t>
      </w:r>
      <w:r w:rsidR="006F5B3B" w:rsidRPr="006F5B3B">
        <w:t>to consider</w:t>
      </w:r>
      <w:r w:rsidR="005C170E">
        <w:rPr>
          <w:b/>
        </w:rPr>
        <w:br/>
      </w:r>
    </w:p>
    <w:p w:rsidR="00B017AA" w:rsidRPr="006269D5" w:rsidRDefault="005C170E" w:rsidP="00BE13FD">
      <w:pPr>
        <w:numPr>
          <w:ilvl w:val="0"/>
          <w:numId w:val="1"/>
        </w:numPr>
        <w:tabs>
          <w:tab w:val="num" w:pos="450"/>
        </w:tabs>
        <w:ind w:left="446" w:right="274" w:hanging="446"/>
      </w:pPr>
      <w:r w:rsidRPr="00447C6C">
        <w:rPr>
          <w:b/>
        </w:rPr>
        <w:t>Station Notice Board</w:t>
      </w:r>
      <w:r>
        <w:rPr>
          <w:b/>
        </w:rPr>
        <w:t>:</w:t>
      </w:r>
      <w:r>
        <w:rPr>
          <w:b/>
        </w:rPr>
        <w:br/>
      </w:r>
      <w:r w:rsidR="00283932">
        <w:rPr>
          <w:b/>
        </w:rPr>
        <w:fldChar w:fldCharType="begin"/>
      </w:r>
      <w:r w:rsidR="00283932">
        <w:rPr>
          <w:b/>
        </w:rPr>
        <w:instrText xml:space="preserve"> LISTNUM </w:instrText>
      </w:r>
      <w:r w:rsidR="00283932">
        <w:rPr>
          <w:b/>
        </w:rPr>
        <w:fldChar w:fldCharType="end"/>
      </w:r>
      <w:r w:rsidR="00283932">
        <w:rPr>
          <w:b/>
        </w:rPr>
        <w:t xml:space="preserve"> </w:t>
      </w:r>
      <w:r w:rsidR="00283932" w:rsidRPr="00283932">
        <w:t>To report on the progress of the notice board m</w:t>
      </w:r>
      <w:r w:rsidRPr="00283932">
        <w:t xml:space="preserve">ap </w:t>
      </w:r>
      <w:r w:rsidR="006269D5" w:rsidRPr="00283932">
        <w:br/>
      </w:r>
    </w:p>
    <w:p w:rsidR="006269D5" w:rsidRDefault="006269D5" w:rsidP="00BE13FD">
      <w:pPr>
        <w:numPr>
          <w:ilvl w:val="0"/>
          <w:numId w:val="1"/>
        </w:numPr>
        <w:tabs>
          <w:tab w:val="num" w:pos="450"/>
        </w:tabs>
        <w:ind w:left="446" w:right="274" w:hanging="446"/>
      </w:pPr>
      <w:r w:rsidRPr="006269D5">
        <w:rPr>
          <w:b/>
        </w:rPr>
        <w:t xml:space="preserve">Elections </w:t>
      </w:r>
      <w:r>
        <w:br/>
      </w:r>
      <w:r>
        <w:fldChar w:fldCharType="begin"/>
      </w:r>
      <w:r>
        <w:instrText xml:space="preserve"> LISTNUM </w:instrText>
      </w:r>
      <w:r>
        <w:fldChar w:fldCharType="end"/>
      </w:r>
      <w:r>
        <w:t xml:space="preserve"> </w:t>
      </w:r>
      <w:r w:rsidRPr="006269D5">
        <w:t>To consider</w:t>
      </w:r>
      <w:r w:rsidRPr="006269D5">
        <w:rPr>
          <w:b/>
        </w:rPr>
        <w:t xml:space="preserve"> </w:t>
      </w:r>
      <w:r>
        <w:t>the members profiles</w:t>
      </w:r>
      <w:r w:rsidR="00283932">
        <w:t xml:space="preserve"> and publishing them </w:t>
      </w:r>
      <w:r>
        <w:t xml:space="preserve">in the </w:t>
      </w:r>
      <w:r w:rsidRPr="00A40E1E">
        <w:rPr>
          <w:sz w:val="22"/>
          <w:szCs w:val="22"/>
        </w:rPr>
        <w:t>Village News</w:t>
      </w:r>
      <w:r>
        <w:rPr>
          <w:sz w:val="22"/>
          <w:szCs w:val="22"/>
        </w:rPr>
        <w:t xml:space="preserve"> </w:t>
      </w:r>
      <w:r>
        <w:t xml:space="preserve">before the May elections. </w:t>
      </w:r>
      <w:r w:rsidR="00771ED9">
        <w:t>c</w:t>
      </w:r>
      <w:r w:rsidR="009535EE" w:rsidRPr="00A57150">
        <w:rPr>
          <w:i/>
          <w:color w:val="0000FF"/>
        </w:rPr>
        <w:t>irculated</w:t>
      </w:r>
      <w:r w:rsidR="00771ED9">
        <w:rPr>
          <w:i/>
          <w:color w:val="0000FF"/>
        </w:rPr>
        <w:t xml:space="preserve"> by email later</w:t>
      </w:r>
      <w:r>
        <w:br/>
      </w:r>
    </w:p>
    <w:p w:rsidR="002840B5" w:rsidRPr="002840B5" w:rsidRDefault="005C170E" w:rsidP="00BE13FD">
      <w:pPr>
        <w:numPr>
          <w:ilvl w:val="0"/>
          <w:numId w:val="1"/>
        </w:numPr>
        <w:tabs>
          <w:tab w:val="num" w:pos="450"/>
        </w:tabs>
        <w:ind w:left="446" w:right="274" w:hanging="446"/>
      </w:pPr>
      <w:r>
        <w:rPr>
          <w:b/>
        </w:rPr>
        <w:lastRenderedPageBreak/>
        <w:t>Parish Council Newsletter</w:t>
      </w:r>
      <w:r>
        <w:rPr>
          <w:b/>
        </w:rPr>
        <w:br/>
      </w:r>
      <w:r w:rsidR="0033791C">
        <w:rPr>
          <w:b/>
        </w:rPr>
        <w:fldChar w:fldCharType="begin"/>
      </w:r>
      <w:r w:rsidR="0033791C">
        <w:rPr>
          <w:b/>
        </w:rPr>
        <w:instrText xml:space="preserve"> LISTNUM </w:instrText>
      </w:r>
      <w:r w:rsidR="0033791C">
        <w:rPr>
          <w:b/>
        </w:rPr>
        <w:fldChar w:fldCharType="end"/>
      </w:r>
      <w:r w:rsidR="0033791C">
        <w:rPr>
          <w:b/>
        </w:rPr>
        <w:t xml:space="preserve"> </w:t>
      </w:r>
      <w:r w:rsidRPr="0033791C">
        <w:t>To consider</w:t>
      </w:r>
      <w:r w:rsidR="00F86C7E">
        <w:t xml:space="preserve"> the Clerk’s</w:t>
      </w:r>
      <w:r w:rsidRPr="0033791C">
        <w:t xml:space="preserve"> draft </w:t>
      </w:r>
      <w:r w:rsidR="00F86C7E">
        <w:t>layout</w:t>
      </w:r>
      <w:r w:rsidR="00283932">
        <w:t xml:space="preserve"> -</w:t>
      </w:r>
      <w:r w:rsidR="0033791C" w:rsidRPr="0033791C">
        <w:t xml:space="preserve"> </w:t>
      </w:r>
      <w:r w:rsidR="00283932" w:rsidRPr="00A57150">
        <w:rPr>
          <w:i/>
          <w:color w:val="0000FF"/>
        </w:rPr>
        <w:t>circulated</w:t>
      </w:r>
      <w:r w:rsidR="002840B5">
        <w:rPr>
          <w:b/>
        </w:rPr>
        <w:br/>
      </w:r>
    </w:p>
    <w:p w:rsidR="005C170E" w:rsidRPr="00A57150" w:rsidRDefault="002840B5" w:rsidP="00BE13FD">
      <w:pPr>
        <w:numPr>
          <w:ilvl w:val="0"/>
          <w:numId w:val="1"/>
        </w:numPr>
        <w:tabs>
          <w:tab w:val="num" w:pos="450"/>
        </w:tabs>
        <w:ind w:left="446" w:right="274" w:hanging="446"/>
      </w:pPr>
      <w:r>
        <w:rPr>
          <w:b/>
        </w:rPr>
        <w:t xml:space="preserve">Website: </w:t>
      </w:r>
      <w:r>
        <w:t>T</w:t>
      </w:r>
      <w:r w:rsidRPr="002840B5">
        <w:t>o consider the renewal of the two year domain fee of £66.00</w:t>
      </w:r>
      <w:r w:rsidR="00F86C7E">
        <w:t xml:space="preserve"> – this is the Honeybourne-PC.gov.uk site not the WCC site which I keep up to date</w:t>
      </w:r>
      <w:r w:rsidR="000747B9">
        <w:t>.</w:t>
      </w:r>
      <w:r w:rsidR="00F86C7E">
        <w:t xml:space="preserve"> </w:t>
      </w:r>
      <w:r w:rsidR="005C170E">
        <w:rPr>
          <w:b/>
        </w:rPr>
        <w:br/>
      </w:r>
      <w:r w:rsidR="00771ED9">
        <w:br/>
      </w:r>
    </w:p>
    <w:p w:rsidR="00BB31B1" w:rsidRPr="008E08D3" w:rsidRDefault="00BB31B1" w:rsidP="00F86C7E">
      <w:pPr>
        <w:numPr>
          <w:ilvl w:val="0"/>
          <w:numId w:val="1"/>
        </w:numPr>
        <w:tabs>
          <w:tab w:val="num" w:pos="450"/>
        </w:tabs>
        <w:ind w:left="446" w:right="274" w:hanging="446"/>
      </w:pPr>
      <w:r w:rsidRPr="00F86C7E">
        <w:rPr>
          <w:b/>
        </w:rPr>
        <w:t xml:space="preserve"> </w:t>
      </w:r>
      <w:r w:rsidR="007815DD" w:rsidRPr="00F86C7E">
        <w:rPr>
          <w:b/>
        </w:rPr>
        <w:t xml:space="preserve">Finance </w:t>
      </w:r>
      <w:r w:rsidR="007815DD" w:rsidRPr="00F86C7E">
        <w:rPr>
          <w:b/>
        </w:rPr>
        <w:br/>
      </w:r>
      <w:r w:rsidRPr="00F86C7E">
        <w:rPr>
          <w:b/>
        </w:rPr>
        <w:fldChar w:fldCharType="begin"/>
      </w:r>
      <w:r w:rsidRPr="00F86C7E">
        <w:rPr>
          <w:b/>
        </w:rPr>
        <w:instrText xml:space="preserve"> LISTNUM </w:instrText>
      </w:r>
      <w:r w:rsidRPr="00F86C7E">
        <w:rPr>
          <w:b/>
        </w:rPr>
        <w:fldChar w:fldCharType="end"/>
      </w:r>
      <w:r w:rsidRPr="00F86C7E">
        <w:rPr>
          <w:b/>
        </w:rPr>
        <w:t xml:space="preserve"> </w:t>
      </w:r>
      <w:r w:rsidRPr="00F86C7E">
        <w:t>To consider for approval the Payments, Receipts and Balances schedule –</w:t>
      </w:r>
      <w:r w:rsidR="003C5182" w:rsidRPr="00F86C7E">
        <w:t xml:space="preserve"> </w:t>
      </w:r>
      <w:r w:rsidR="00C97888" w:rsidRPr="00C97888">
        <w:rPr>
          <w:b/>
          <w:color w:val="228A22"/>
        </w:rPr>
        <w:t>Amended payment schedule</w:t>
      </w:r>
      <w:r w:rsidR="00C97888">
        <w:rPr>
          <w:b/>
          <w:color w:val="228A22"/>
        </w:rPr>
        <w:t xml:space="preserve"> green paper </w:t>
      </w:r>
      <w:r w:rsidR="00E62E8C" w:rsidRPr="00C97888">
        <w:rPr>
          <w:b/>
          <w:color w:val="228A22"/>
        </w:rPr>
        <w:br/>
      </w:r>
      <w:r w:rsidR="00147720" w:rsidRPr="00147720">
        <w:rPr>
          <w:b/>
        </w:rPr>
        <w:fldChar w:fldCharType="begin"/>
      </w:r>
      <w:r w:rsidR="00147720" w:rsidRPr="00147720">
        <w:rPr>
          <w:b/>
        </w:rPr>
        <w:instrText xml:space="preserve"> LISTNUM </w:instrText>
      </w:r>
      <w:r w:rsidR="00147720" w:rsidRPr="00147720">
        <w:rPr>
          <w:b/>
        </w:rPr>
        <w:fldChar w:fldCharType="end"/>
      </w:r>
      <w:r w:rsidR="00147720">
        <w:t xml:space="preserve"> To consider a new internal auditor – information to follow </w:t>
      </w:r>
      <w:r w:rsidR="00147720">
        <w:br/>
      </w:r>
    </w:p>
    <w:p w:rsidR="006E5860" w:rsidRPr="00A57150" w:rsidRDefault="00BB31B1" w:rsidP="006E5860">
      <w:pPr>
        <w:numPr>
          <w:ilvl w:val="0"/>
          <w:numId w:val="1"/>
        </w:numPr>
        <w:tabs>
          <w:tab w:val="num" w:pos="450"/>
        </w:tabs>
        <w:ind w:left="450" w:right="278" w:hanging="450"/>
      </w:pPr>
      <w:r w:rsidRPr="00A57150">
        <w:rPr>
          <w:b/>
        </w:rPr>
        <w:t xml:space="preserve">Matters Raised by Members </w:t>
      </w:r>
      <w:r w:rsidR="0021448E" w:rsidRPr="00A57150">
        <w:rPr>
          <w:b/>
        </w:rPr>
        <w:t>for Consideration</w:t>
      </w:r>
      <w:r w:rsidR="006C11EA" w:rsidRPr="00A57150">
        <w:rPr>
          <w:b/>
        </w:rPr>
        <w:t xml:space="preserve"> </w:t>
      </w:r>
      <w:r w:rsidR="006C11EA" w:rsidRPr="00A57150">
        <w:t>or Items for Future Agendas</w:t>
      </w:r>
      <w:r w:rsidR="00A65EB5" w:rsidRPr="00A57150">
        <w:t>.</w:t>
      </w:r>
      <w:r w:rsidR="00E13134" w:rsidRPr="00A57150">
        <w:t xml:space="preserve"> </w:t>
      </w:r>
      <w:r w:rsidR="0021448E" w:rsidRPr="00A57150">
        <w:br/>
      </w:r>
      <w:r w:rsidR="000747B9">
        <w:rPr>
          <w:b/>
        </w:rPr>
        <w:fldChar w:fldCharType="begin"/>
      </w:r>
      <w:r w:rsidR="000747B9">
        <w:rPr>
          <w:b/>
        </w:rPr>
        <w:instrText xml:space="preserve"> LISTNUM </w:instrText>
      </w:r>
      <w:r w:rsidR="000747B9">
        <w:rPr>
          <w:b/>
        </w:rPr>
        <w:fldChar w:fldCharType="end"/>
      </w:r>
      <w:r w:rsidR="000747B9">
        <w:rPr>
          <w:b/>
        </w:rPr>
        <w:t xml:space="preserve"> </w:t>
      </w:r>
      <w:r w:rsidR="000747B9" w:rsidRPr="00825F64">
        <w:rPr>
          <w:b/>
        </w:rPr>
        <w:t>Cllr. P Cole</w:t>
      </w:r>
      <w:r w:rsidR="000747B9" w:rsidRPr="00F72451">
        <w:t xml:space="preserve"> – Consider the lack of play equipment on The Leys playing field</w:t>
      </w:r>
      <w:r w:rsidR="000747B9">
        <w:br/>
      </w:r>
    </w:p>
    <w:p w:rsidR="00A7134C" w:rsidRPr="00A7134C" w:rsidRDefault="00BB31B1" w:rsidP="001F6745">
      <w:pPr>
        <w:numPr>
          <w:ilvl w:val="0"/>
          <w:numId w:val="1"/>
        </w:numPr>
        <w:tabs>
          <w:tab w:val="num" w:pos="450"/>
        </w:tabs>
        <w:ind w:left="450" w:right="278" w:hanging="450"/>
      </w:pPr>
      <w:r w:rsidRPr="00A57150">
        <w:rPr>
          <w:b/>
        </w:rPr>
        <w:t>Correspondence</w:t>
      </w:r>
      <w:r w:rsidRPr="00A57150">
        <w:t>: For consideration</w:t>
      </w:r>
      <w:r w:rsidR="00316AAF">
        <w:t xml:space="preserve"> –</w:t>
      </w:r>
      <w:r w:rsidR="0000410C" w:rsidRPr="00A57150">
        <w:br/>
      </w:r>
      <w:r w:rsidR="009B0039" w:rsidRPr="00793651">
        <w:rPr>
          <w:b/>
          <w:bCs w:val="0"/>
        </w:rPr>
        <w:fldChar w:fldCharType="begin"/>
      </w:r>
      <w:r w:rsidR="009B0039" w:rsidRPr="00793651">
        <w:rPr>
          <w:b/>
          <w:bCs w:val="0"/>
        </w:rPr>
        <w:instrText xml:space="preserve"> LISTNUM </w:instrText>
      </w:r>
      <w:r w:rsidR="009B0039" w:rsidRPr="00793651">
        <w:rPr>
          <w:b/>
          <w:bCs w:val="0"/>
        </w:rPr>
        <w:fldChar w:fldCharType="end"/>
      </w:r>
      <w:r w:rsidR="009B0039" w:rsidRPr="00793651">
        <w:rPr>
          <w:bCs w:val="0"/>
        </w:rPr>
        <w:t xml:space="preserve"> </w:t>
      </w:r>
      <w:r w:rsidR="00785464">
        <w:rPr>
          <w:bCs w:val="0"/>
        </w:rPr>
        <w:t xml:space="preserve">WCC Subsidised public transport consultation – </w:t>
      </w:r>
      <w:r w:rsidR="00785464" w:rsidRPr="00A57150">
        <w:rPr>
          <w:i/>
          <w:color w:val="0000FF"/>
        </w:rPr>
        <w:t>circulated.</w:t>
      </w:r>
      <w:r w:rsidR="00793651">
        <w:rPr>
          <w:bCs w:val="0"/>
        </w:rPr>
        <w:br/>
      </w:r>
      <w:r w:rsidR="00793651">
        <w:rPr>
          <w:bCs w:val="0"/>
        </w:rPr>
        <w:fldChar w:fldCharType="begin"/>
      </w:r>
      <w:r w:rsidR="00793651">
        <w:rPr>
          <w:bCs w:val="0"/>
        </w:rPr>
        <w:instrText xml:space="preserve"> LISTNUM </w:instrText>
      </w:r>
      <w:r w:rsidR="00793651">
        <w:rPr>
          <w:bCs w:val="0"/>
        </w:rPr>
        <w:fldChar w:fldCharType="end"/>
      </w:r>
      <w:r w:rsidR="00793651">
        <w:rPr>
          <w:bCs w:val="0"/>
        </w:rPr>
        <w:t xml:space="preserve"> </w:t>
      </w:r>
      <w:r w:rsidR="006F5B3B">
        <w:rPr>
          <w:bCs w:val="0"/>
        </w:rPr>
        <w:t>WCC Waste core strategy development plan document publication document (regulation 27 consultation</w:t>
      </w:r>
      <w:r w:rsidR="00563B10">
        <w:rPr>
          <w:bCs w:val="0"/>
        </w:rPr>
        <w:t>)</w:t>
      </w:r>
      <w:r w:rsidR="006F5B3B">
        <w:rPr>
          <w:bCs w:val="0"/>
        </w:rPr>
        <w:t xml:space="preserve">.  </w:t>
      </w:r>
      <w:r w:rsidR="00A7134C" w:rsidRPr="00A57150">
        <w:rPr>
          <w:i/>
          <w:color w:val="0000FF"/>
        </w:rPr>
        <w:t>C</w:t>
      </w:r>
      <w:r w:rsidR="006F5B3B" w:rsidRPr="00A57150">
        <w:rPr>
          <w:i/>
          <w:color w:val="0000FF"/>
        </w:rPr>
        <w:t>irculated</w:t>
      </w:r>
    </w:p>
    <w:p w:rsidR="001F6745" w:rsidRDefault="009E6A8C" w:rsidP="001F6745">
      <w:pPr>
        <w:numPr>
          <w:ilvl w:val="0"/>
          <w:numId w:val="1"/>
        </w:numPr>
        <w:tabs>
          <w:tab w:val="num" w:pos="450"/>
        </w:tabs>
        <w:ind w:left="450" w:right="278" w:hanging="450"/>
      </w:pPr>
      <w:r w:rsidRPr="00793651">
        <w:rPr>
          <w:bCs w:val="0"/>
        </w:rPr>
        <w:br/>
      </w:r>
    </w:p>
    <w:p w:rsidR="00BB31B1" w:rsidRPr="00A57150" w:rsidRDefault="007E00B6" w:rsidP="001F6745">
      <w:pPr>
        <w:numPr>
          <w:ilvl w:val="0"/>
          <w:numId w:val="1"/>
        </w:numPr>
        <w:tabs>
          <w:tab w:val="num" w:pos="450"/>
        </w:tabs>
        <w:ind w:left="450" w:right="278" w:hanging="450"/>
      </w:pPr>
      <w:r w:rsidRPr="00A57150">
        <w:rPr>
          <w:b/>
          <w:bCs w:val="0"/>
        </w:rPr>
        <w:t xml:space="preserve">Correspondence </w:t>
      </w:r>
      <w:proofErr w:type="gramStart"/>
      <w:r w:rsidRPr="00A57150">
        <w:rPr>
          <w:b/>
          <w:bCs w:val="0"/>
        </w:rPr>
        <w:t>To</w:t>
      </w:r>
      <w:proofErr w:type="gramEnd"/>
      <w:r w:rsidRPr="00A57150">
        <w:rPr>
          <w:b/>
          <w:bCs w:val="0"/>
        </w:rPr>
        <w:t xml:space="preserve"> Note</w:t>
      </w:r>
      <w:r w:rsidR="00BF0F0D" w:rsidRPr="00A57150">
        <w:rPr>
          <w:b/>
          <w:bCs w:val="0"/>
        </w:rPr>
        <w:t>:</w:t>
      </w:r>
      <w:r w:rsidRPr="00A57150">
        <w:rPr>
          <w:b/>
          <w:bCs w:val="0"/>
        </w:rPr>
        <w:t xml:space="preserve"> </w:t>
      </w:r>
      <w:bookmarkStart w:id="0" w:name="_GoBack"/>
      <w:bookmarkEnd w:id="0"/>
      <w:r w:rsidR="003B7EAA" w:rsidRPr="00A57150">
        <w:rPr>
          <w:bCs w:val="0"/>
        </w:rPr>
        <w:br/>
      </w:r>
      <w:r w:rsidR="00563B10" w:rsidRPr="00563B10">
        <w:rPr>
          <w:b/>
          <w:bCs w:val="0"/>
        </w:rPr>
        <w:fldChar w:fldCharType="begin"/>
      </w:r>
      <w:r w:rsidR="00563B10" w:rsidRPr="00563B10">
        <w:rPr>
          <w:b/>
          <w:bCs w:val="0"/>
        </w:rPr>
        <w:instrText xml:space="preserve"> LISTNUM </w:instrText>
      </w:r>
      <w:r w:rsidR="00563B10" w:rsidRPr="00563B10">
        <w:rPr>
          <w:b/>
          <w:bCs w:val="0"/>
        </w:rPr>
        <w:fldChar w:fldCharType="end"/>
      </w:r>
      <w:r w:rsidR="00563B10">
        <w:rPr>
          <w:bCs w:val="0"/>
        </w:rPr>
        <w:t xml:space="preserve"> WCC Waste core strategy development plan document publication document (regulation 27 consultation).  </w:t>
      </w:r>
      <w:r w:rsidR="00563B10" w:rsidRPr="00A57150">
        <w:rPr>
          <w:i/>
          <w:color w:val="0000FF"/>
        </w:rPr>
        <w:t>circulated</w:t>
      </w:r>
      <w:r w:rsidR="009C1DE0">
        <w:rPr>
          <w:b/>
        </w:rPr>
        <w:t xml:space="preserve"> </w:t>
      </w:r>
      <w:r w:rsidR="005007CB">
        <w:rPr>
          <w:bCs w:val="0"/>
        </w:rPr>
        <w:br/>
        <w:t xml:space="preserve"> </w:t>
      </w:r>
    </w:p>
    <w:p w:rsidR="00E5780B" w:rsidRDefault="00936DCB" w:rsidP="00560EEF">
      <w:pPr>
        <w:numPr>
          <w:ilvl w:val="0"/>
          <w:numId w:val="1"/>
        </w:numPr>
        <w:tabs>
          <w:tab w:val="num" w:pos="450"/>
        </w:tabs>
        <w:ind w:left="450" w:right="278" w:hanging="450"/>
      </w:pPr>
      <w:r w:rsidRPr="00A57150">
        <w:rPr>
          <w:b/>
          <w:bCs w:val="0"/>
        </w:rPr>
        <w:t>Meeting Dates</w:t>
      </w:r>
      <w:r w:rsidR="00CE1339">
        <w:rPr>
          <w:b/>
          <w:bCs w:val="0"/>
        </w:rPr>
        <w:br/>
      </w:r>
      <w:r w:rsidRPr="00A57150">
        <w:rPr>
          <w:b/>
          <w:bCs w:val="0"/>
        </w:rPr>
        <w:fldChar w:fldCharType="begin"/>
      </w:r>
      <w:r w:rsidRPr="00A57150">
        <w:rPr>
          <w:b/>
          <w:bCs w:val="0"/>
        </w:rPr>
        <w:instrText xml:space="preserve"> LISTNUM </w:instrText>
      </w:r>
      <w:r w:rsidRPr="00A57150">
        <w:rPr>
          <w:b/>
          <w:bCs w:val="0"/>
        </w:rPr>
        <w:fldChar w:fldCharType="end"/>
      </w:r>
      <w:r w:rsidRPr="00A57150">
        <w:rPr>
          <w:b/>
          <w:bCs w:val="0"/>
        </w:rPr>
        <w:t xml:space="preserve"> </w:t>
      </w:r>
      <w:r w:rsidR="00BB31B1" w:rsidRPr="00A57150">
        <w:rPr>
          <w:bCs w:val="0"/>
        </w:rPr>
        <w:t xml:space="preserve">To </w:t>
      </w:r>
      <w:r w:rsidR="00671FBD" w:rsidRPr="00A57150">
        <w:rPr>
          <w:bCs w:val="0"/>
        </w:rPr>
        <w:t>confirm</w:t>
      </w:r>
      <w:r w:rsidR="00BB31B1" w:rsidRPr="00A57150">
        <w:rPr>
          <w:b/>
          <w:bCs w:val="0"/>
        </w:rPr>
        <w:t xml:space="preserve"> </w:t>
      </w:r>
      <w:r w:rsidRPr="00A57150">
        <w:t>the</w:t>
      </w:r>
      <w:r w:rsidR="00BB31B1" w:rsidRPr="00A57150">
        <w:t xml:space="preserve"> next Ordinary Meeting of the Council</w:t>
      </w:r>
      <w:r w:rsidR="00F01BC7" w:rsidRPr="00A57150">
        <w:t xml:space="preserve"> </w:t>
      </w:r>
      <w:r w:rsidR="00BB31B1" w:rsidRPr="00A57150">
        <w:t>scheduled for the</w:t>
      </w:r>
      <w:r w:rsidR="00674D48">
        <w:t xml:space="preserve"> </w:t>
      </w:r>
      <w:r w:rsidR="0006314C">
        <w:t>8</w:t>
      </w:r>
      <w:r w:rsidR="00D053D5" w:rsidRPr="00A57150">
        <w:rPr>
          <w:vertAlign w:val="superscript"/>
        </w:rPr>
        <w:t>th</w:t>
      </w:r>
      <w:r w:rsidR="00D053D5" w:rsidRPr="00A57150">
        <w:t xml:space="preserve"> </w:t>
      </w:r>
      <w:r w:rsidR="0006314C">
        <w:t xml:space="preserve">March </w:t>
      </w:r>
      <w:r w:rsidR="00BB31B1" w:rsidRPr="00A57150">
        <w:t xml:space="preserve">at </w:t>
      </w:r>
      <w:r w:rsidR="00894888" w:rsidRPr="00A57150">
        <w:t>the</w:t>
      </w:r>
      <w:r w:rsidR="00BB31B1" w:rsidRPr="00A57150">
        <w:t xml:space="preserve"> Village Hall</w:t>
      </w:r>
      <w:r w:rsidR="00894888" w:rsidRPr="00A57150">
        <w:t xml:space="preserve"> at 7.30 pm</w:t>
      </w:r>
      <w:r w:rsidR="00BB31B1" w:rsidRPr="00A57150">
        <w:t xml:space="preserve">. </w:t>
      </w:r>
      <w:r w:rsidR="00593520">
        <w:br/>
      </w:r>
      <w:r w:rsidR="00B25F3E">
        <w:br/>
      </w:r>
    </w:p>
    <w:p w:rsidR="004B5A36" w:rsidRPr="00A57150" w:rsidRDefault="004B5A36" w:rsidP="00674D48">
      <w:pPr>
        <w:ind w:right="278"/>
      </w:pPr>
      <w:r w:rsidRPr="00A57150">
        <w:br/>
      </w:r>
    </w:p>
    <w:p w:rsidR="00C03E9A" w:rsidRPr="00A57150" w:rsidRDefault="00C03E9A" w:rsidP="00C03E9A">
      <w:pPr>
        <w:ind w:right="278"/>
      </w:pPr>
    </w:p>
    <w:sectPr w:rsidR="00C03E9A" w:rsidRPr="00A57150" w:rsidSect="000A5C60">
      <w:pgSz w:w="11906" w:h="16838" w:code="9"/>
      <w:pgMar w:top="634" w:right="566" w:bottom="907" w:left="1080" w:header="850"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56" w:rsidRDefault="003A1756">
      <w:r>
        <w:separator/>
      </w:r>
    </w:p>
  </w:endnote>
  <w:endnote w:type="continuationSeparator" w:id="0">
    <w:p w:rsidR="003A1756" w:rsidRDefault="003A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56" w:rsidRDefault="003A1756">
      <w:r>
        <w:separator/>
      </w:r>
    </w:p>
  </w:footnote>
  <w:footnote w:type="continuationSeparator" w:id="0">
    <w:p w:rsidR="003A1756" w:rsidRDefault="003A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0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8450D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A533F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44924B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97029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373893"/>
    <w:multiLevelType w:val="hybridMultilevel"/>
    <w:tmpl w:val="95DED3B4"/>
    <w:lvl w:ilvl="0" w:tplc="37588F88">
      <w:start w:val="1"/>
      <w:numFmt w:val="decimal"/>
      <w:lvlText w:val="%1."/>
      <w:lvlJc w:val="left"/>
      <w:pPr>
        <w:tabs>
          <w:tab w:val="num" w:pos="360"/>
        </w:tabs>
        <w:ind w:left="360" w:hanging="360"/>
      </w:pPr>
      <w:rPr>
        <w:rFonts w:hint="default"/>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F467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0177B2"/>
    <w:multiLevelType w:val="multilevel"/>
    <w:tmpl w:val="58BCB6A4"/>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lowerLetter"/>
      <w:lvlText w:val="%2)"/>
      <w:lvlJc w:val="left"/>
      <w:pPr>
        <w:tabs>
          <w:tab w:val="num" w:pos="720"/>
        </w:tabs>
        <w:ind w:left="720" w:hanging="360"/>
      </w:pPr>
      <w:rPr>
        <w:rFonts w:ascii="Times New Roman" w:hAnsi="Times New Roman"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8B63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E0A2C8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3622AD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1F0F4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0915B2"/>
    <w:multiLevelType w:val="multilevel"/>
    <w:tmpl w:val="A95A4CB6"/>
    <w:lvl w:ilvl="0">
      <w:start w:val="1"/>
      <w:numFmt w:val="decimal"/>
      <w:lvlText w:val="%1."/>
      <w:lvlJc w:val="left"/>
      <w:pPr>
        <w:tabs>
          <w:tab w:val="num" w:pos="990"/>
        </w:tabs>
        <w:ind w:left="990" w:hanging="720"/>
      </w:pPr>
      <w:rPr>
        <w:rFonts w:hint="default"/>
        <w:b/>
        <w:i w:val="0"/>
      </w:rPr>
    </w:lvl>
    <w:lvl w:ilvl="1">
      <w:start w:val="1"/>
      <w:numFmt w:val="lowerLetter"/>
      <w:lvlText w:val="%2)"/>
      <w:lvlJc w:val="left"/>
      <w:pPr>
        <w:tabs>
          <w:tab w:val="num" w:pos="792"/>
        </w:tabs>
        <w:ind w:left="576" w:hanging="144"/>
      </w:pPr>
      <w:rPr>
        <w:rFonts w:ascii="Times New Roman" w:hAnsi="Times New Roman" w:hint="default"/>
        <w:b w:val="0"/>
        <w:i w:val="0"/>
        <w:sz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0283E5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4674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825D3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DA294E"/>
    <w:multiLevelType w:val="multilevel"/>
    <w:tmpl w:val="A95A4CB6"/>
    <w:lvl w:ilvl="0">
      <w:start w:val="1"/>
      <w:numFmt w:val="decimal"/>
      <w:lvlText w:val="%1."/>
      <w:lvlJc w:val="left"/>
      <w:pPr>
        <w:tabs>
          <w:tab w:val="num" w:pos="810"/>
        </w:tabs>
        <w:ind w:left="810" w:hanging="720"/>
      </w:pPr>
      <w:rPr>
        <w:rFonts w:hint="default"/>
        <w:b/>
        <w:i w:val="0"/>
      </w:rPr>
    </w:lvl>
    <w:lvl w:ilvl="1">
      <w:start w:val="1"/>
      <w:numFmt w:val="lowerLetter"/>
      <w:lvlText w:val="%2)"/>
      <w:lvlJc w:val="left"/>
      <w:pPr>
        <w:tabs>
          <w:tab w:val="num" w:pos="792"/>
        </w:tabs>
        <w:ind w:left="576" w:hanging="144"/>
      </w:pPr>
      <w:rPr>
        <w:rFonts w:ascii="Times New Roman" w:hAnsi="Times New Roman" w:hint="default"/>
        <w:b w:val="0"/>
        <w:i w:val="0"/>
        <w:sz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1052F11"/>
    <w:multiLevelType w:val="hybridMultilevel"/>
    <w:tmpl w:val="C82AA168"/>
    <w:lvl w:ilvl="0" w:tplc="04090015">
      <w:start w:val="1"/>
      <w:numFmt w:val="upperLetter"/>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4A17B21"/>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AE70F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E8F544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9645E5"/>
    <w:multiLevelType w:val="hybridMultilevel"/>
    <w:tmpl w:val="FECA1E9C"/>
    <w:lvl w:ilvl="0" w:tplc="53CACF8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C95EB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2D6359"/>
    <w:multiLevelType w:val="hybridMultilevel"/>
    <w:tmpl w:val="C6ECE472"/>
    <w:lvl w:ilvl="0" w:tplc="9F10C6EA">
      <w:start w:val="1"/>
      <w:numFmt w:val="upperLetter"/>
      <w:lvlText w:val="%1."/>
      <w:lvlJc w:val="left"/>
      <w:pPr>
        <w:tabs>
          <w:tab w:val="num" w:pos="810"/>
        </w:tabs>
        <w:ind w:left="810" w:hanging="360"/>
      </w:pPr>
      <w:rPr>
        <w:b/>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5">
    <w:nsid w:val="6F84785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52491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20F6B8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C46AF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B5D767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FA53C4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4"/>
  </w:num>
  <w:num w:numId="4">
    <w:abstractNumId w:val="5"/>
  </w:num>
  <w:num w:numId="5">
    <w:abstractNumId w:val="7"/>
  </w:num>
  <w:num w:numId="6">
    <w:abstractNumId w:val="22"/>
  </w:num>
  <w:num w:numId="7">
    <w:abstractNumId w:val="16"/>
  </w:num>
  <w:num w:numId="8">
    <w:abstractNumId w:val="17"/>
  </w:num>
  <w:num w:numId="9">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8C"/>
    <w:rsid w:val="000015AA"/>
    <w:rsid w:val="000021B3"/>
    <w:rsid w:val="0000410C"/>
    <w:rsid w:val="00005093"/>
    <w:rsid w:val="000051E1"/>
    <w:rsid w:val="00005A49"/>
    <w:rsid w:val="00005F97"/>
    <w:rsid w:val="0000688A"/>
    <w:rsid w:val="00006EE1"/>
    <w:rsid w:val="00007FEF"/>
    <w:rsid w:val="00010EA6"/>
    <w:rsid w:val="00012421"/>
    <w:rsid w:val="000141E9"/>
    <w:rsid w:val="00015E19"/>
    <w:rsid w:val="00016BBD"/>
    <w:rsid w:val="00020222"/>
    <w:rsid w:val="00020443"/>
    <w:rsid w:val="0002081B"/>
    <w:rsid w:val="000236C8"/>
    <w:rsid w:val="00025509"/>
    <w:rsid w:val="0003639A"/>
    <w:rsid w:val="00042C86"/>
    <w:rsid w:val="000560DA"/>
    <w:rsid w:val="00061517"/>
    <w:rsid w:val="0006246C"/>
    <w:rsid w:val="0006314C"/>
    <w:rsid w:val="00064280"/>
    <w:rsid w:val="00064710"/>
    <w:rsid w:val="00064DF5"/>
    <w:rsid w:val="00065A0C"/>
    <w:rsid w:val="000663AD"/>
    <w:rsid w:val="00066813"/>
    <w:rsid w:val="000719E1"/>
    <w:rsid w:val="00072B8B"/>
    <w:rsid w:val="00073232"/>
    <w:rsid w:val="000747B9"/>
    <w:rsid w:val="00076E25"/>
    <w:rsid w:val="000775E9"/>
    <w:rsid w:val="00077749"/>
    <w:rsid w:val="000814FB"/>
    <w:rsid w:val="00082DA9"/>
    <w:rsid w:val="000846EB"/>
    <w:rsid w:val="00085FBB"/>
    <w:rsid w:val="00086172"/>
    <w:rsid w:val="000873B9"/>
    <w:rsid w:val="00087D23"/>
    <w:rsid w:val="00092ED6"/>
    <w:rsid w:val="00095309"/>
    <w:rsid w:val="0009739A"/>
    <w:rsid w:val="000A0D92"/>
    <w:rsid w:val="000A490D"/>
    <w:rsid w:val="000A5C60"/>
    <w:rsid w:val="000A5F8F"/>
    <w:rsid w:val="000B006D"/>
    <w:rsid w:val="000B0214"/>
    <w:rsid w:val="000B64DA"/>
    <w:rsid w:val="000B64EC"/>
    <w:rsid w:val="000B6A70"/>
    <w:rsid w:val="000B6EE1"/>
    <w:rsid w:val="000C0E04"/>
    <w:rsid w:val="000C1FFA"/>
    <w:rsid w:val="000C67A9"/>
    <w:rsid w:val="000D2D16"/>
    <w:rsid w:val="000D3578"/>
    <w:rsid w:val="000D3A34"/>
    <w:rsid w:val="000D41E7"/>
    <w:rsid w:val="000D547C"/>
    <w:rsid w:val="000D71CC"/>
    <w:rsid w:val="000E032C"/>
    <w:rsid w:val="000E0AFD"/>
    <w:rsid w:val="000E30E9"/>
    <w:rsid w:val="000E429F"/>
    <w:rsid w:val="000E44EB"/>
    <w:rsid w:val="000E4F12"/>
    <w:rsid w:val="000E660B"/>
    <w:rsid w:val="000E7A0E"/>
    <w:rsid w:val="000F0C5B"/>
    <w:rsid w:val="000F278D"/>
    <w:rsid w:val="000F351C"/>
    <w:rsid w:val="000F427C"/>
    <w:rsid w:val="000F4E15"/>
    <w:rsid w:val="001008B2"/>
    <w:rsid w:val="00100B6C"/>
    <w:rsid w:val="00101D8F"/>
    <w:rsid w:val="0010379F"/>
    <w:rsid w:val="001039C1"/>
    <w:rsid w:val="00105331"/>
    <w:rsid w:val="00105B2C"/>
    <w:rsid w:val="00110BD4"/>
    <w:rsid w:val="001112FB"/>
    <w:rsid w:val="00112A5F"/>
    <w:rsid w:val="001160DD"/>
    <w:rsid w:val="00117715"/>
    <w:rsid w:val="0011796F"/>
    <w:rsid w:val="00120803"/>
    <w:rsid w:val="001212A2"/>
    <w:rsid w:val="00125112"/>
    <w:rsid w:val="00126431"/>
    <w:rsid w:val="00126B74"/>
    <w:rsid w:val="00130231"/>
    <w:rsid w:val="00130EE0"/>
    <w:rsid w:val="00135413"/>
    <w:rsid w:val="00136892"/>
    <w:rsid w:val="0014061E"/>
    <w:rsid w:val="0014224E"/>
    <w:rsid w:val="001445C4"/>
    <w:rsid w:val="00145AD3"/>
    <w:rsid w:val="001468E9"/>
    <w:rsid w:val="00147720"/>
    <w:rsid w:val="00154E8E"/>
    <w:rsid w:val="00155B3B"/>
    <w:rsid w:val="00156623"/>
    <w:rsid w:val="00156BC6"/>
    <w:rsid w:val="001615B6"/>
    <w:rsid w:val="00162358"/>
    <w:rsid w:val="0016348D"/>
    <w:rsid w:val="001653B1"/>
    <w:rsid w:val="00166B6A"/>
    <w:rsid w:val="00167CD1"/>
    <w:rsid w:val="00172428"/>
    <w:rsid w:val="001737EB"/>
    <w:rsid w:val="00173D78"/>
    <w:rsid w:val="00174AF6"/>
    <w:rsid w:val="00174FDE"/>
    <w:rsid w:val="00175C14"/>
    <w:rsid w:val="001763FF"/>
    <w:rsid w:val="00177935"/>
    <w:rsid w:val="00177C26"/>
    <w:rsid w:val="00180382"/>
    <w:rsid w:val="00184DEE"/>
    <w:rsid w:val="00187CC3"/>
    <w:rsid w:val="00190050"/>
    <w:rsid w:val="00190F9E"/>
    <w:rsid w:val="00191888"/>
    <w:rsid w:val="00191C22"/>
    <w:rsid w:val="00194E1C"/>
    <w:rsid w:val="00195323"/>
    <w:rsid w:val="001957E8"/>
    <w:rsid w:val="00196293"/>
    <w:rsid w:val="001A013F"/>
    <w:rsid w:val="001A04F1"/>
    <w:rsid w:val="001A093E"/>
    <w:rsid w:val="001A0A8E"/>
    <w:rsid w:val="001A19C2"/>
    <w:rsid w:val="001A1BA7"/>
    <w:rsid w:val="001A1F8F"/>
    <w:rsid w:val="001B0FB4"/>
    <w:rsid w:val="001B2CC1"/>
    <w:rsid w:val="001B2EC4"/>
    <w:rsid w:val="001B3E69"/>
    <w:rsid w:val="001B3EA7"/>
    <w:rsid w:val="001B46C4"/>
    <w:rsid w:val="001B4DD3"/>
    <w:rsid w:val="001C137B"/>
    <w:rsid w:val="001C16F0"/>
    <w:rsid w:val="001C5F7C"/>
    <w:rsid w:val="001C6C73"/>
    <w:rsid w:val="001D0E57"/>
    <w:rsid w:val="001D2686"/>
    <w:rsid w:val="001D6325"/>
    <w:rsid w:val="001D6764"/>
    <w:rsid w:val="001E0649"/>
    <w:rsid w:val="001E1841"/>
    <w:rsid w:val="001F1AA4"/>
    <w:rsid w:val="001F376D"/>
    <w:rsid w:val="001F45ED"/>
    <w:rsid w:val="001F47B9"/>
    <w:rsid w:val="001F6745"/>
    <w:rsid w:val="001F6C4F"/>
    <w:rsid w:val="00200927"/>
    <w:rsid w:val="00205C31"/>
    <w:rsid w:val="00210385"/>
    <w:rsid w:val="00210453"/>
    <w:rsid w:val="00211115"/>
    <w:rsid w:val="00211F00"/>
    <w:rsid w:val="0021448E"/>
    <w:rsid w:val="00214C6B"/>
    <w:rsid w:val="002167B2"/>
    <w:rsid w:val="00216889"/>
    <w:rsid w:val="0022395A"/>
    <w:rsid w:val="00225CBE"/>
    <w:rsid w:val="0022635F"/>
    <w:rsid w:val="00227035"/>
    <w:rsid w:val="00230195"/>
    <w:rsid w:val="00233799"/>
    <w:rsid w:val="002356EA"/>
    <w:rsid w:val="00235830"/>
    <w:rsid w:val="00236793"/>
    <w:rsid w:val="00237258"/>
    <w:rsid w:val="00237569"/>
    <w:rsid w:val="00242723"/>
    <w:rsid w:val="00244AF3"/>
    <w:rsid w:val="00244DCA"/>
    <w:rsid w:val="00245176"/>
    <w:rsid w:val="00245613"/>
    <w:rsid w:val="002511CA"/>
    <w:rsid w:val="00251EFC"/>
    <w:rsid w:val="0025293D"/>
    <w:rsid w:val="0025318C"/>
    <w:rsid w:val="0025432B"/>
    <w:rsid w:val="00257B72"/>
    <w:rsid w:val="00261392"/>
    <w:rsid w:val="0026376E"/>
    <w:rsid w:val="00264CAF"/>
    <w:rsid w:val="0026551A"/>
    <w:rsid w:val="002660E7"/>
    <w:rsid w:val="00266970"/>
    <w:rsid w:val="002671DF"/>
    <w:rsid w:val="00270ABB"/>
    <w:rsid w:val="002723F6"/>
    <w:rsid w:val="00275894"/>
    <w:rsid w:val="00275F64"/>
    <w:rsid w:val="00276D2F"/>
    <w:rsid w:val="0027794C"/>
    <w:rsid w:val="00281263"/>
    <w:rsid w:val="00281C3D"/>
    <w:rsid w:val="00283932"/>
    <w:rsid w:val="002840B5"/>
    <w:rsid w:val="00290161"/>
    <w:rsid w:val="00290EB3"/>
    <w:rsid w:val="002942F4"/>
    <w:rsid w:val="002957C2"/>
    <w:rsid w:val="00295932"/>
    <w:rsid w:val="00296BCF"/>
    <w:rsid w:val="00296EDB"/>
    <w:rsid w:val="00297CBD"/>
    <w:rsid w:val="002A02A1"/>
    <w:rsid w:val="002A0E32"/>
    <w:rsid w:val="002A1AEF"/>
    <w:rsid w:val="002A21AB"/>
    <w:rsid w:val="002A5269"/>
    <w:rsid w:val="002A5AB3"/>
    <w:rsid w:val="002A6108"/>
    <w:rsid w:val="002A637C"/>
    <w:rsid w:val="002B055E"/>
    <w:rsid w:val="002B1CCA"/>
    <w:rsid w:val="002B1DA4"/>
    <w:rsid w:val="002B4DB0"/>
    <w:rsid w:val="002B6775"/>
    <w:rsid w:val="002C06A4"/>
    <w:rsid w:val="002C3432"/>
    <w:rsid w:val="002C4BFE"/>
    <w:rsid w:val="002D0A0E"/>
    <w:rsid w:val="002D11F1"/>
    <w:rsid w:val="002D12DF"/>
    <w:rsid w:val="002D448D"/>
    <w:rsid w:val="002D4A8B"/>
    <w:rsid w:val="002D56BF"/>
    <w:rsid w:val="002D6580"/>
    <w:rsid w:val="002D7AB1"/>
    <w:rsid w:val="002E0A12"/>
    <w:rsid w:val="002E19E8"/>
    <w:rsid w:val="002E3185"/>
    <w:rsid w:val="002E59BC"/>
    <w:rsid w:val="002E5B47"/>
    <w:rsid w:val="002E5D79"/>
    <w:rsid w:val="002E5FCD"/>
    <w:rsid w:val="002E7F3C"/>
    <w:rsid w:val="002F0736"/>
    <w:rsid w:val="002F1F51"/>
    <w:rsid w:val="002F2BAE"/>
    <w:rsid w:val="002F5290"/>
    <w:rsid w:val="00301914"/>
    <w:rsid w:val="003043AB"/>
    <w:rsid w:val="00304725"/>
    <w:rsid w:val="00304B2B"/>
    <w:rsid w:val="0030588B"/>
    <w:rsid w:val="003101D0"/>
    <w:rsid w:val="003114B9"/>
    <w:rsid w:val="00316AAF"/>
    <w:rsid w:val="003175E2"/>
    <w:rsid w:val="00324459"/>
    <w:rsid w:val="00324E8A"/>
    <w:rsid w:val="0032678A"/>
    <w:rsid w:val="0032708F"/>
    <w:rsid w:val="003335FD"/>
    <w:rsid w:val="003352DC"/>
    <w:rsid w:val="00335812"/>
    <w:rsid w:val="0033791C"/>
    <w:rsid w:val="003403E9"/>
    <w:rsid w:val="003404DE"/>
    <w:rsid w:val="00340D4B"/>
    <w:rsid w:val="00343DC0"/>
    <w:rsid w:val="00344DB6"/>
    <w:rsid w:val="003477F7"/>
    <w:rsid w:val="00356A28"/>
    <w:rsid w:val="00360C87"/>
    <w:rsid w:val="00362B22"/>
    <w:rsid w:val="003630F7"/>
    <w:rsid w:val="003651D1"/>
    <w:rsid w:val="00365944"/>
    <w:rsid w:val="00366AF8"/>
    <w:rsid w:val="00366DD3"/>
    <w:rsid w:val="003678CA"/>
    <w:rsid w:val="003716F4"/>
    <w:rsid w:val="00371BA9"/>
    <w:rsid w:val="00373D86"/>
    <w:rsid w:val="0037504B"/>
    <w:rsid w:val="00375115"/>
    <w:rsid w:val="003756E4"/>
    <w:rsid w:val="00377CC8"/>
    <w:rsid w:val="00384635"/>
    <w:rsid w:val="003863EF"/>
    <w:rsid w:val="0038753A"/>
    <w:rsid w:val="00391C62"/>
    <w:rsid w:val="00391F68"/>
    <w:rsid w:val="00396EFA"/>
    <w:rsid w:val="003A1756"/>
    <w:rsid w:val="003A3AF5"/>
    <w:rsid w:val="003A5226"/>
    <w:rsid w:val="003A5248"/>
    <w:rsid w:val="003A55E2"/>
    <w:rsid w:val="003A619C"/>
    <w:rsid w:val="003A6A1C"/>
    <w:rsid w:val="003A7663"/>
    <w:rsid w:val="003A7A47"/>
    <w:rsid w:val="003B3322"/>
    <w:rsid w:val="003B4907"/>
    <w:rsid w:val="003B726A"/>
    <w:rsid w:val="003B74CC"/>
    <w:rsid w:val="003B7EAA"/>
    <w:rsid w:val="003C04B2"/>
    <w:rsid w:val="003C0FB8"/>
    <w:rsid w:val="003C1953"/>
    <w:rsid w:val="003C2A09"/>
    <w:rsid w:val="003C5182"/>
    <w:rsid w:val="003C549E"/>
    <w:rsid w:val="003C6C49"/>
    <w:rsid w:val="003C7749"/>
    <w:rsid w:val="003D37DB"/>
    <w:rsid w:val="003D4914"/>
    <w:rsid w:val="003D6BF8"/>
    <w:rsid w:val="003E2745"/>
    <w:rsid w:val="003E644B"/>
    <w:rsid w:val="003E6E87"/>
    <w:rsid w:val="003F3D7E"/>
    <w:rsid w:val="00402BCA"/>
    <w:rsid w:val="00405A6F"/>
    <w:rsid w:val="00406F7D"/>
    <w:rsid w:val="00407E83"/>
    <w:rsid w:val="00410411"/>
    <w:rsid w:val="00411749"/>
    <w:rsid w:val="00412BE8"/>
    <w:rsid w:val="00425356"/>
    <w:rsid w:val="00425E3E"/>
    <w:rsid w:val="004261E2"/>
    <w:rsid w:val="00426775"/>
    <w:rsid w:val="0043053A"/>
    <w:rsid w:val="00430DFF"/>
    <w:rsid w:val="00431A29"/>
    <w:rsid w:val="004353A2"/>
    <w:rsid w:val="00440781"/>
    <w:rsid w:val="00441EC6"/>
    <w:rsid w:val="0044392A"/>
    <w:rsid w:val="00443D7B"/>
    <w:rsid w:val="004440A4"/>
    <w:rsid w:val="00446D61"/>
    <w:rsid w:val="00450D95"/>
    <w:rsid w:val="004517C1"/>
    <w:rsid w:val="00451C5B"/>
    <w:rsid w:val="0045293D"/>
    <w:rsid w:val="00454998"/>
    <w:rsid w:val="00456DE2"/>
    <w:rsid w:val="00457FA0"/>
    <w:rsid w:val="004611DC"/>
    <w:rsid w:val="004669E4"/>
    <w:rsid w:val="00466DCB"/>
    <w:rsid w:val="00471622"/>
    <w:rsid w:val="0047181C"/>
    <w:rsid w:val="00471E9A"/>
    <w:rsid w:val="00475BB5"/>
    <w:rsid w:val="00475EBC"/>
    <w:rsid w:val="00480244"/>
    <w:rsid w:val="004825A4"/>
    <w:rsid w:val="004864F6"/>
    <w:rsid w:val="00487409"/>
    <w:rsid w:val="0048764E"/>
    <w:rsid w:val="00490269"/>
    <w:rsid w:val="0049040A"/>
    <w:rsid w:val="004917AC"/>
    <w:rsid w:val="00493633"/>
    <w:rsid w:val="00494694"/>
    <w:rsid w:val="00494A5A"/>
    <w:rsid w:val="00494B65"/>
    <w:rsid w:val="00495F0E"/>
    <w:rsid w:val="00497815"/>
    <w:rsid w:val="004A1333"/>
    <w:rsid w:val="004A20B1"/>
    <w:rsid w:val="004A40C4"/>
    <w:rsid w:val="004A6A64"/>
    <w:rsid w:val="004A6CB8"/>
    <w:rsid w:val="004A75CD"/>
    <w:rsid w:val="004B26D4"/>
    <w:rsid w:val="004B5A36"/>
    <w:rsid w:val="004B5DB3"/>
    <w:rsid w:val="004C0A98"/>
    <w:rsid w:val="004C26DD"/>
    <w:rsid w:val="004C30C9"/>
    <w:rsid w:val="004C4ECE"/>
    <w:rsid w:val="004C5992"/>
    <w:rsid w:val="004C689A"/>
    <w:rsid w:val="004C7652"/>
    <w:rsid w:val="004D0409"/>
    <w:rsid w:val="004D1072"/>
    <w:rsid w:val="004D10E3"/>
    <w:rsid w:val="004D2B78"/>
    <w:rsid w:val="004D3007"/>
    <w:rsid w:val="004D31F4"/>
    <w:rsid w:val="004D33AB"/>
    <w:rsid w:val="004D4B2C"/>
    <w:rsid w:val="004D5630"/>
    <w:rsid w:val="004E00B2"/>
    <w:rsid w:val="004E528C"/>
    <w:rsid w:val="004E5301"/>
    <w:rsid w:val="004E5890"/>
    <w:rsid w:val="004F22F5"/>
    <w:rsid w:val="004F51D8"/>
    <w:rsid w:val="005007CB"/>
    <w:rsid w:val="00500B77"/>
    <w:rsid w:val="0050314E"/>
    <w:rsid w:val="00510D84"/>
    <w:rsid w:val="005111F2"/>
    <w:rsid w:val="00512E12"/>
    <w:rsid w:val="00514DAE"/>
    <w:rsid w:val="00516240"/>
    <w:rsid w:val="00517699"/>
    <w:rsid w:val="00517B74"/>
    <w:rsid w:val="00517D2E"/>
    <w:rsid w:val="0052151C"/>
    <w:rsid w:val="005224FD"/>
    <w:rsid w:val="00523E10"/>
    <w:rsid w:val="0052618D"/>
    <w:rsid w:val="00527163"/>
    <w:rsid w:val="00527790"/>
    <w:rsid w:val="00531325"/>
    <w:rsid w:val="00531FAB"/>
    <w:rsid w:val="00535D3F"/>
    <w:rsid w:val="00537408"/>
    <w:rsid w:val="00545C89"/>
    <w:rsid w:val="005504B7"/>
    <w:rsid w:val="005506E2"/>
    <w:rsid w:val="00551702"/>
    <w:rsid w:val="005520B2"/>
    <w:rsid w:val="005527BB"/>
    <w:rsid w:val="00554D02"/>
    <w:rsid w:val="0055662C"/>
    <w:rsid w:val="005567E4"/>
    <w:rsid w:val="00557056"/>
    <w:rsid w:val="00560EEF"/>
    <w:rsid w:val="0056158E"/>
    <w:rsid w:val="005628F5"/>
    <w:rsid w:val="00562B44"/>
    <w:rsid w:val="00562E0E"/>
    <w:rsid w:val="005632B9"/>
    <w:rsid w:val="00563B10"/>
    <w:rsid w:val="00565ACC"/>
    <w:rsid w:val="00567C43"/>
    <w:rsid w:val="00571412"/>
    <w:rsid w:val="0057437B"/>
    <w:rsid w:val="005744DA"/>
    <w:rsid w:val="00574CBA"/>
    <w:rsid w:val="00576191"/>
    <w:rsid w:val="00576783"/>
    <w:rsid w:val="00580E39"/>
    <w:rsid w:val="00583740"/>
    <w:rsid w:val="005865DC"/>
    <w:rsid w:val="0058687E"/>
    <w:rsid w:val="005873E8"/>
    <w:rsid w:val="00591D48"/>
    <w:rsid w:val="00591E97"/>
    <w:rsid w:val="00593520"/>
    <w:rsid w:val="00593826"/>
    <w:rsid w:val="00594669"/>
    <w:rsid w:val="00594D86"/>
    <w:rsid w:val="00595FEB"/>
    <w:rsid w:val="00596CAA"/>
    <w:rsid w:val="00596ED9"/>
    <w:rsid w:val="005A324D"/>
    <w:rsid w:val="005A3D85"/>
    <w:rsid w:val="005A484E"/>
    <w:rsid w:val="005A649B"/>
    <w:rsid w:val="005A7CC6"/>
    <w:rsid w:val="005B2F31"/>
    <w:rsid w:val="005B5B72"/>
    <w:rsid w:val="005C170E"/>
    <w:rsid w:val="005C1F4A"/>
    <w:rsid w:val="005C28CC"/>
    <w:rsid w:val="005C52B6"/>
    <w:rsid w:val="005C5C0E"/>
    <w:rsid w:val="005C5DD7"/>
    <w:rsid w:val="005C74F1"/>
    <w:rsid w:val="005D210F"/>
    <w:rsid w:val="005E1324"/>
    <w:rsid w:val="005E2BD2"/>
    <w:rsid w:val="005E3E93"/>
    <w:rsid w:val="005E55A9"/>
    <w:rsid w:val="005E68FB"/>
    <w:rsid w:val="005F054D"/>
    <w:rsid w:val="005F1084"/>
    <w:rsid w:val="005F29B4"/>
    <w:rsid w:val="005F34C4"/>
    <w:rsid w:val="00600902"/>
    <w:rsid w:val="006039D1"/>
    <w:rsid w:val="006070EF"/>
    <w:rsid w:val="00607CE7"/>
    <w:rsid w:val="00610E46"/>
    <w:rsid w:val="00614FB7"/>
    <w:rsid w:val="00615568"/>
    <w:rsid w:val="006203CE"/>
    <w:rsid w:val="00623AC2"/>
    <w:rsid w:val="006242A6"/>
    <w:rsid w:val="006243C0"/>
    <w:rsid w:val="006259D4"/>
    <w:rsid w:val="00626293"/>
    <w:rsid w:val="00626855"/>
    <w:rsid w:val="006269D5"/>
    <w:rsid w:val="0063033E"/>
    <w:rsid w:val="006310B6"/>
    <w:rsid w:val="00632185"/>
    <w:rsid w:val="0063233E"/>
    <w:rsid w:val="0063297D"/>
    <w:rsid w:val="0063361A"/>
    <w:rsid w:val="006352F7"/>
    <w:rsid w:val="006358DE"/>
    <w:rsid w:val="006422D8"/>
    <w:rsid w:val="0064361F"/>
    <w:rsid w:val="0064468F"/>
    <w:rsid w:val="00645891"/>
    <w:rsid w:val="00652E15"/>
    <w:rsid w:val="00660781"/>
    <w:rsid w:val="006613B7"/>
    <w:rsid w:val="006638B0"/>
    <w:rsid w:val="00663A65"/>
    <w:rsid w:val="00665B5D"/>
    <w:rsid w:val="00666CDA"/>
    <w:rsid w:val="00670397"/>
    <w:rsid w:val="00670781"/>
    <w:rsid w:val="006708EA"/>
    <w:rsid w:val="00671FBD"/>
    <w:rsid w:val="00674D48"/>
    <w:rsid w:val="00675847"/>
    <w:rsid w:val="00676BA1"/>
    <w:rsid w:val="00677697"/>
    <w:rsid w:val="00677EC6"/>
    <w:rsid w:val="00680A43"/>
    <w:rsid w:val="00685419"/>
    <w:rsid w:val="00687C5F"/>
    <w:rsid w:val="006912FD"/>
    <w:rsid w:val="006933E8"/>
    <w:rsid w:val="006974D3"/>
    <w:rsid w:val="006A1B5A"/>
    <w:rsid w:val="006A4050"/>
    <w:rsid w:val="006A4BA2"/>
    <w:rsid w:val="006A524A"/>
    <w:rsid w:val="006A5C83"/>
    <w:rsid w:val="006A75B5"/>
    <w:rsid w:val="006B0F78"/>
    <w:rsid w:val="006B1DC9"/>
    <w:rsid w:val="006B396E"/>
    <w:rsid w:val="006B3BBE"/>
    <w:rsid w:val="006B3E7B"/>
    <w:rsid w:val="006B4BDB"/>
    <w:rsid w:val="006B7340"/>
    <w:rsid w:val="006C014F"/>
    <w:rsid w:val="006C11EA"/>
    <w:rsid w:val="006C1634"/>
    <w:rsid w:val="006C1FC9"/>
    <w:rsid w:val="006C4380"/>
    <w:rsid w:val="006C6EC5"/>
    <w:rsid w:val="006C734E"/>
    <w:rsid w:val="006C7DCA"/>
    <w:rsid w:val="006D013E"/>
    <w:rsid w:val="006D02C7"/>
    <w:rsid w:val="006D319B"/>
    <w:rsid w:val="006D3BC3"/>
    <w:rsid w:val="006D3D6C"/>
    <w:rsid w:val="006D4F03"/>
    <w:rsid w:val="006D5414"/>
    <w:rsid w:val="006D639F"/>
    <w:rsid w:val="006D68F8"/>
    <w:rsid w:val="006E0E22"/>
    <w:rsid w:val="006E112A"/>
    <w:rsid w:val="006E1CEE"/>
    <w:rsid w:val="006E28E3"/>
    <w:rsid w:val="006E3609"/>
    <w:rsid w:val="006E4B07"/>
    <w:rsid w:val="006E5860"/>
    <w:rsid w:val="006E72B4"/>
    <w:rsid w:val="006E7D7A"/>
    <w:rsid w:val="006F08C1"/>
    <w:rsid w:val="006F2815"/>
    <w:rsid w:val="006F397A"/>
    <w:rsid w:val="006F4A13"/>
    <w:rsid w:val="006F5236"/>
    <w:rsid w:val="006F5B3B"/>
    <w:rsid w:val="006F6638"/>
    <w:rsid w:val="006F6E7C"/>
    <w:rsid w:val="00703ADA"/>
    <w:rsid w:val="00704253"/>
    <w:rsid w:val="007074C4"/>
    <w:rsid w:val="007076AE"/>
    <w:rsid w:val="007110B6"/>
    <w:rsid w:val="0071156E"/>
    <w:rsid w:val="00711D1D"/>
    <w:rsid w:val="0071700E"/>
    <w:rsid w:val="007174D4"/>
    <w:rsid w:val="007209A6"/>
    <w:rsid w:val="00722C04"/>
    <w:rsid w:val="00723461"/>
    <w:rsid w:val="00724511"/>
    <w:rsid w:val="00725414"/>
    <w:rsid w:val="007273DB"/>
    <w:rsid w:val="00731D5C"/>
    <w:rsid w:val="00731FF3"/>
    <w:rsid w:val="00732C02"/>
    <w:rsid w:val="00734D7F"/>
    <w:rsid w:val="00740FFF"/>
    <w:rsid w:val="00743D0D"/>
    <w:rsid w:val="0074731D"/>
    <w:rsid w:val="0075100B"/>
    <w:rsid w:val="00751192"/>
    <w:rsid w:val="00754741"/>
    <w:rsid w:val="00754CDA"/>
    <w:rsid w:val="007609E9"/>
    <w:rsid w:val="00760A70"/>
    <w:rsid w:val="00761CCA"/>
    <w:rsid w:val="00763C8A"/>
    <w:rsid w:val="00771ED9"/>
    <w:rsid w:val="00774CD0"/>
    <w:rsid w:val="00775B60"/>
    <w:rsid w:val="00776958"/>
    <w:rsid w:val="0078131C"/>
    <w:rsid w:val="007815DD"/>
    <w:rsid w:val="007822A0"/>
    <w:rsid w:val="007834BB"/>
    <w:rsid w:val="00784C5B"/>
    <w:rsid w:val="00785464"/>
    <w:rsid w:val="0078741B"/>
    <w:rsid w:val="00790328"/>
    <w:rsid w:val="007907B9"/>
    <w:rsid w:val="00791C06"/>
    <w:rsid w:val="00793651"/>
    <w:rsid w:val="007966A8"/>
    <w:rsid w:val="00796BDA"/>
    <w:rsid w:val="007A1D2E"/>
    <w:rsid w:val="007A4EE1"/>
    <w:rsid w:val="007B0362"/>
    <w:rsid w:val="007B0665"/>
    <w:rsid w:val="007B0A08"/>
    <w:rsid w:val="007B1AE6"/>
    <w:rsid w:val="007B3DA2"/>
    <w:rsid w:val="007B5D85"/>
    <w:rsid w:val="007B63AA"/>
    <w:rsid w:val="007B7428"/>
    <w:rsid w:val="007C03A5"/>
    <w:rsid w:val="007C5E56"/>
    <w:rsid w:val="007C60F4"/>
    <w:rsid w:val="007C7656"/>
    <w:rsid w:val="007D0869"/>
    <w:rsid w:val="007D0AC3"/>
    <w:rsid w:val="007D1AB3"/>
    <w:rsid w:val="007D39AD"/>
    <w:rsid w:val="007D6594"/>
    <w:rsid w:val="007D663B"/>
    <w:rsid w:val="007D705B"/>
    <w:rsid w:val="007E00B6"/>
    <w:rsid w:val="007E1025"/>
    <w:rsid w:val="007E1760"/>
    <w:rsid w:val="007E30D5"/>
    <w:rsid w:val="007E346C"/>
    <w:rsid w:val="007E559F"/>
    <w:rsid w:val="007E5A1E"/>
    <w:rsid w:val="007E6164"/>
    <w:rsid w:val="007E68C6"/>
    <w:rsid w:val="007E779A"/>
    <w:rsid w:val="007F2F43"/>
    <w:rsid w:val="007F3EEB"/>
    <w:rsid w:val="007F635E"/>
    <w:rsid w:val="007F77C4"/>
    <w:rsid w:val="007F7BFE"/>
    <w:rsid w:val="00801F00"/>
    <w:rsid w:val="0080327C"/>
    <w:rsid w:val="0080530C"/>
    <w:rsid w:val="00805898"/>
    <w:rsid w:val="008076E7"/>
    <w:rsid w:val="0081060C"/>
    <w:rsid w:val="0081227A"/>
    <w:rsid w:val="00813B70"/>
    <w:rsid w:val="00814086"/>
    <w:rsid w:val="00816D93"/>
    <w:rsid w:val="008170B3"/>
    <w:rsid w:val="00817761"/>
    <w:rsid w:val="0082094F"/>
    <w:rsid w:val="00824537"/>
    <w:rsid w:val="008268FB"/>
    <w:rsid w:val="00827112"/>
    <w:rsid w:val="00827418"/>
    <w:rsid w:val="008342B6"/>
    <w:rsid w:val="00834B8F"/>
    <w:rsid w:val="00835EBD"/>
    <w:rsid w:val="00837EDD"/>
    <w:rsid w:val="008452A7"/>
    <w:rsid w:val="00845B41"/>
    <w:rsid w:val="00845B52"/>
    <w:rsid w:val="00845FDD"/>
    <w:rsid w:val="00847664"/>
    <w:rsid w:val="00847B59"/>
    <w:rsid w:val="0085223A"/>
    <w:rsid w:val="0085348B"/>
    <w:rsid w:val="00855992"/>
    <w:rsid w:val="008567BF"/>
    <w:rsid w:val="00857924"/>
    <w:rsid w:val="00860064"/>
    <w:rsid w:val="00863260"/>
    <w:rsid w:val="0086355C"/>
    <w:rsid w:val="00863C79"/>
    <w:rsid w:val="00863C7A"/>
    <w:rsid w:val="008644BE"/>
    <w:rsid w:val="008646B4"/>
    <w:rsid w:val="0086500C"/>
    <w:rsid w:val="00865F3E"/>
    <w:rsid w:val="008719A4"/>
    <w:rsid w:val="00872C36"/>
    <w:rsid w:val="00872CC0"/>
    <w:rsid w:val="008812DF"/>
    <w:rsid w:val="00882070"/>
    <w:rsid w:val="008824FB"/>
    <w:rsid w:val="00882987"/>
    <w:rsid w:val="00885A4B"/>
    <w:rsid w:val="008903EB"/>
    <w:rsid w:val="00890A5D"/>
    <w:rsid w:val="00890B14"/>
    <w:rsid w:val="00894493"/>
    <w:rsid w:val="008945C0"/>
    <w:rsid w:val="00894888"/>
    <w:rsid w:val="00894900"/>
    <w:rsid w:val="00895B8A"/>
    <w:rsid w:val="00896506"/>
    <w:rsid w:val="008966DF"/>
    <w:rsid w:val="008A1CCD"/>
    <w:rsid w:val="008B13A2"/>
    <w:rsid w:val="008B13DC"/>
    <w:rsid w:val="008B3B59"/>
    <w:rsid w:val="008B7C17"/>
    <w:rsid w:val="008C15E9"/>
    <w:rsid w:val="008C75B3"/>
    <w:rsid w:val="008D03EF"/>
    <w:rsid w:val="008D3565"/>
    <w:rsid w:val="008D588D"/>
    <w:rsid w:val="008E08D3"/>
    <w:rsid w:val="008E1751"/>
    <w:rsid w:val="008E308D"/>
    <w:rsid w:val="008E44CF"/>
    <w:rsid w:val="008E5684"/>
    <w:rsid w:val="008F17EB"/>
    <w:rsid w:val="008F1FF6"/>
    <w:rsid w:val="008F57CD"/>
    <w:rsid w:val="008F5CBA"/>
    <w:rsid w:val="008F6A07"/>
    <w:rsid w:val="008F7DB6"/>
    <w:rsid w:val="009005F2"/>
    <w:rsid w:val="00903733"/>
    <w:rsid w:val="00903F3F"/>
    <w:rsid w:val="00905069"/>
    <w:rsid w:val="009057CB"/>
    <w:rsid w:val="0090588E"/>
    <w:rsid w:val="00907184"/>
    <w:rsid w:val="00907D71"/>
    <w:rsid w:val="00911A06"/>
    <w:rsid w:val="0091217F"/>
    <w:rsid w:val="00913C82"/>
    <w:rsid w:val="00914224"/>
    <w:rsid w:val="0091454C"/>
    <w:rsid w:val="009155F0"/>
    <w:rsid w:val="00917B0F"/>
    <w:rsid w:val="0092178C"/>
    <w:rsid w:val="00923122"/>
    <w:rsid w:val="0092395B"/>
    <w:rsid w:val="009252FA"/>
    <w:rsid w:val="00926C80"/>
    <w:rsid w:val="0093216A"/>
    <w:rsid w:val="0093249C"/>
    <w:rsid w:val="00936DCB"/>
    <w:rsid w:val="00940D67"/>
    <w:rsid w:val="00943C8A"/>
    <w:rsid w:val="009460B3"/>
    <w:rsid w:val="00946D42"/>
    <w:rsid w:val="00946EBF"/>
    <w:rsid w:val="009504C3"/>
    <w:rsid w:val="009516A7"/>
    <w:rsid w:val="009535EE"/>
    <w:rsid w:val="00953ACF"/>
    <w:rsid w:val="009561B0"/>
    <w:rsid w:val="00957977"/>
    <w:rsid w:val="00961D71"/>
    <w:rsid w:val="00962687"/>
    <w:rsid w:val="00962BF6"/>
    <w:rsid w:val="00962FB4"/>
    <w:rsid w:val="00965351"/>
    <w:rsid w:val="009658A9"/>
    <w:rsid w:val="00967157"/>
    <w:rsid w:val="00967A7F"/>
    <w:rsid w:val="009740C4"/>
    <w:rsid w:val="00974B93"/>
    <w:rsid w:val="009767CA"/>
    <w:rsid w:val="00976A2C"/>
    <w:rsid w:val="009776F4"/>
    <w:rsid w:val="00981060"/>
    <w:rsid w:val="00982283"/>
    <w:rsid w:val="0098530F"/>
    <w:rsid w:val="00990718"/>
    <w:rsid w:val="009913B1"/>
    <w:rsid w:val="00992A9B"/>
    <w:rsid w:val="0099445E"/>
    <w:rsid w:val="00995630"/>
    <w:rsid w:val="00995B0F"/>
    <w:rsid w:val="009A7AAC"/>
    <w:rsid w:val="009B0039"/>
    <w:rsid w:val="009B25A8"/>
    <w:rsid w:val="009B2F55"/>
    <w:rsid w:val="009B3D86"/>
    <w:rsid w:val="009B6550"/>
    <w:rsid w:val="009B66FB"/>
    <w:rsid w:val="009B712E"/>
    <w:rsid w:val="009B7A78"/>
    <w:rsid w:val="009B7CE9"/>
    <w:rsid w:val="009C0A5E"/>
    <w:rsid w:val="009C0E59"/>
    <w:rsid w:val="009C0FF5"/>
    <w:rsid w:val="009C1DE0"/>
    <w:rsid w:val="009C6098"/>
    <w:rsid w:val="009C778D"/>
    <w:rsid w:val="009D0232"/>
    <w:rsid w:val="009D111C"/>
    <w:rsid w:val="009D3178"/>
    <w:rsid w:val="009D3478"/>
    <w:rsid w:val="009D4404"/>
    <w:rsid w:val="009D7212"/>
    <w:rsid w:val="009E08D9"/>
    <w:rsid w:val="009E1163"/>
    <w:rsid w:val="009E27C0"/>
    <w:rsid w:val="009E4BA8"/>
    <w:rsid w:val="009E57E6"/>
    <w:rsid w:val="009E603F"/>
    <w:rsid w:val="009E6A8C"/>
    <w:rsid w:val="009F04A5"/>
    <w:rsid w:val="009F3173"/>
    <w:rsid w:val="009F56BB"/>
    <w:rsid w:val="00A00709"/>
    <w:rsid w:val="00A00ED9"/>
    <w:rsid w:val="00A02D13"/>
    <w:rsid w:val="00A040E7"/>
    <w:rsid w:val="00A05F2D"/>
    <w:rsid w:val="00A077A1"/>
    <w:rsid w:val="00A1368D"/>
    <w:rsid w:val="00A172BC"/>
    <w:rsid w:val="00A177AB"/>
    <w:rsid w:val="00A1788C"/>
    <w:rsid w:val="00A21A85"/>
    <w:rsid w:val="00A22C45"/>
    <w:rsid w:val="00A22FF6"/>
    <w:rsid w:val="00A26B17"/>
    <w:rsid w:val="00A3404F"/>
    <w:rsid w:val="00A36F47"/>
    <w:rsid w:val="00A37BF9"/>
    <w:rsid w:val="00A37C33"/>
    <w:rsid w:val="00A405D7"/>
    <w:rsid w:val="00A41800"/>
    <w:rsid w:val="00A44F93"/>
    <w:rsid w:val="00A47925"/>
    <w:rsid w:val="00A5002D"/>
    <w:rsid w:val="00A515FF"/>
    <w:rsid w:val="00A529AF"/>
    <w:rsid w:val="00A53AE0"/>
    <w:rsid w:val="00A54DA1"/>
    <w:rsid w:val="00A54F76"/>
    <w:rsid w:val="00A55FBF"/>
    <w:rsid w:val="00A56540"/>
    <w:rsid w:val="00A57150"/>
    <w:rsid w:val="00A57679"/>
    <w:rsid w:val="00A6309F"/>
    <w:rsid w:val="00A63890"/>
    <w:rsid w:val="00A64E84"/>
    <w:rsid w:val="00A65EB5"/>
    <w:rsid w:val="00A66F13"/>
    <w:rsid w:val="00A6750A"/>
    <w:rsid w:val="00A7134C"/>
    <w:rsid w:val="00A718A1"/>
    <w:rsid w:val="00A71C21"/>
    <w:rsid w:val="00A751C4"/>
    <w:rsid w:val="00A755A7"/>
    <w:rsid w:val="00A759C2"/>
    <w:rsid w:val="00A76955"/>
    <w:rsid w:val="00A779E2"/>
    <w:rsid w:val="00A80C07"/>
    <w:rsid w:val="00A81ADC"/>
    <w:rsid w:val="00A84834"/>
    <w:rsid w:val="00A84CA2"/>
    <w:rsid w:val="00A85961"/>
    <w:rsid w:val="00A85A7C"/>
    <w:rsid w:val="00A871C6"/>
    <w:rsid w:val="00A90337"/>
    <w:rsid w:val="00A91F5F"/>
    <w:rsid w:val="00A921C2"/>
    <w:rsid w:val="00A923B7"/>
    <w:rsid w:val="00A93498"/>
    <w:rsid w:val="00A93559"/>
    <w:rsid w:val="00AA0F09"/>
    <w:rsid w:val="00AA289E"/>
    <w:rsid w:val="00AA3B76"/>
    <w:rsid w:val="00AA72D5"/>
    <w:rsid w:val="00AA7647"/>
    <w:rsid w:val="00AB17F6"/>
    <w:rsid w:val="00AB2715"/>
    <w:rsid w:val="00AB4A4B"/>
    <w:rsid w:val="00AB6C5E"/>
    <w:rsid w:val="00AB6EF6"/>
    <w:rsid w:val="00AC0613"/>
    <w:rsid w:val="00AC0D82"/>
    <w:rsid w:val="00AC1573"/>
    <w:rsid w:val="00AC304A"/>
    <w:rsid w:val="00AC3DE8"/>
    <w:rsid w:val="00AC484B"/>
    <w:rsid w:val="00AC5107"/>
    <w:rsid w:val="00AC7971"/>
    <w:rsid w:val="00AC79C2"/>
    <w:rsid w:val="00AD1820"/>
    <w:rsid w:val="00AD2280"/>
    <w:rsid w:val="00AD5374"/>
    <w:rsid w:val="00AD6DB2"/>
    <w:rsid w:val="00AD6EAA"/>
    <w:rsid w:val="00AD779B"/>
    <w:rsid w:val="00AE12E1"/>
    <w:rsid w:val="00AE156D"/>
    <w:rsid w:val="00AE3D51"/>
    <w:rsid w:val="00AF0DDF"/>
    <w:rsid w:val="00AF1366"/>
    <w:rsid w:val="00AF158C"/>
    <w:rsid w:val="00AF5809"/>
    <w:rsid w:val="00AF5A2C"/>
    <w:rsid w:val="00AF7B8C"/>
    <w:rsid w:val="00B017AA"/>
    <w:rsid w:val="00B01DA7"/>
    <w:rsid w:val="00B045CA"/>
    <w:rsid w:val="00B04C43"/>
    <w:rsid w:val="00B055AE"/>
    <w:rsid w:val="00B05709"/>
    <w:rsid w:val="00B0743E"/>
    <w:rsid w:val="00B10C59"/>
    <w:rsid w:val="00B111D2"/>
    <w:rsid w:val="00B11600"/>
    <w:rsid w:val="00B11A0D"/>
    <w:rsid w:val="00B11A2D"/>
    <w:rsid w:val="00B123EB"/>
    <w:rsid w:val="00B127F5"/>
    <w:rsid w:val="00B15F70"/>
    <w:rsid w:val="00B16C54"/>
    <w:rsid w:val="00B24544"/>
    <w:rsid w:val="00B251BF"/>
    <w:rsid w:val="00B254A0"/>
    <w:rsid w:val="00B25F3E"/>
    <w:rsid w:val="00B310B6"/>
    <w:rsid w:val="00B31EA7"/>
    <w:rsid w:val="00B34694"/>
    <w:rsid w:val="00B41309"/>
    <w:rsid w:val="00B43CD7"/>
    <w:rsid w:val="00B44953"/>
    <w:rsid w:val="00B451E7"/>
    <w:rsid w:val="00B51376"/>
    <w:rsid w:val="00B5204A"/>
    <w:rsid w:val="00B53309"/>
    <w:rsid w:val="00B540E6"/>
    <w:rsid w:val="00B549F7"/>
    <w:rsid w:val="00B5619D"/>
    <w:rsid w:val="00B57079"/>
    <w:rsid w:val="00B6092E"/>
    <w:rsid w:val="00B6095F"/>
    <w:rsid w:val="00B626F4"/>
    <w:rsid w:val="00B62850"/>
    <w:rsid w:val="00B62BED"/>
    <w:rsid w:val="00B63DEC"/>
    <w:rsid w:val="00B63E06"/>
    <w:rsid w:val="00B64085"/>
    <w:rsid w:val="00B644CA"/>
    <w:rsid w:val="00B649A8"/>
    <w:rsid w:val="00B66C25"/>
    <w:rsid w:val="00B71AF7"/>
    <w:rsid w:val="00B71FBD"/>
    <w:rsid w:val="00B72DC4"/>
    <w:rsid w:val="00B73641"/>
    <w:rsid w:val="00B77ED8"/>
    <w:rsid w:val="00B82B64"/>
    <w:rsid w:val="00B83A07"/>
    <w:rsid w:val="00B8529D"/>
    <w:rsid w:val="00B85DCB"/>
    <w:rsid w:val="00B90428"/>
    <w:rsid w:val="00B90F2D"/>
    <w:rsid w:val="00B911FC"/>
    <w:rsid w:val="00B921F2"/>
    <w:rsid w:val="00B924A6"/>
    <w:rsid w:val="00B93A1D"/>
    <w:rsid w:val="00B93E78"/>
    <w:rsid w:val="00B9408C"/>
    <w:rsid w:val="00B956C7"/>
    <w:rsid w:val="00BA1D07"/>
    <w:rsid w:val="00BA3E88"/>
    <w:rsid w:val="00BA4FDA"/>
    <w:rsid w:val="00BB14C0"/>
    <w:rsid w:val="00BB1CE4"/>
    <w:rsid w:val="00BB2615"/>
    <w:rsid w:val="00BB270E"/>
    <w:rsid w:val="00BB31B1"/>
    <w:rsid w:val="00BB324E"/>
    <w:rsid w:val="00BB4BEF"/>
    <w:rsid w:val="00BB7EB8"/>
    <w:rsid w:val="00BC1825"/>
    <w:rsid w:val="00BC3A65"/>
    <w:rsid w:val="00BC447F"/>
    <w:rsid w:val="00BC5350"/>
    <w:rsid w:val="00BC5944"/>
    <w:rsid w:val="00BC6ADD"/>
    <w:rsid w:val="00BD0708"/>
    <w:rsid w:val="00BD09CF"/>
    <w:rsid w:val="00BD1281"/>
    <w:rsid w:val="00BD3ABB"/>
    <w:rsid w:val="00BD3DC0"/>
    <w:rsid w:val="00BE13FD"/>
    <w:rsid w:val="00BE40C7"/>
    <w:rsid w:val="00BE47F4"/>
    <w:rsid w:val="00BE4976"/>
    <w:rsid w:val="00BE5916"/>
    <w:rsid w:val="00BE73B9"/>
    <w:rsid w:val="00BF0F0D"/>
    <w:rsid w:val="00BF5EF3"/>
    <w:rsid w:val="00C009DF"/>
    <w:rsid w:val="00C00F1E"/>
    <w:rsid w:val="00C03E23"/>
    <w:rsid w:val="00C03E9A"/>
    <w:rsid w:val="00C107B8"/>
    <w:rsid w:val="00C14371"/>
    <w:rsid w:val="00C16542"/>
    <w:rsid w:val="00C175ED"/>
    <w:rsid w:val="00C175FF"/>
    <w:rsid w:val="00C17767"/>
    <w:rsid w:val="00C20487"/>
    <w:rsid w:val="00C20601"/>
    <w:rsid w:val="00C210E8"/>
    <w:rsid w:val="00C21B67"/>
    <w:rsid w:val="00C21F43"/>
    <w:rsid w:val="00C2631A"/>
    <w:rsid w:val="00C30945"/>
    <w:rsid w:val="00C316C3"/>
    <w:rsid w:val="00C33134"/>
    <w:rsid w:val="00C363B4"/>
    <w:rsid w:val="00C36AD9"/>
    <w:rsid w:val="00C415B0"/>
    <w:rsid w:val="00C42ACB"/>
    <w:rsid w:val="00C436F6"/>
    <w:rsid w:val="00C451CA"/>
    <w:rsid w:val="00C46974"/>
    <w:rsid w:val="00C47000"/>
    <w:rsid w:val="00C51658"/>
    <w:rsid w:val="00C56650"/>
    <w:rsid w:val="00C608CC"/>
    <w:rsid w:val="00C61237"/>
    <w:rsid w:val="00C615D8"/>
    <w:rsid w:val="00C6303E"/>
    <w:rsid w:val="00C70D66"/>
    <w:rsid w:val="00C71A03"/>
    <w:rsid w:val="00C75AD5"/>
    <w:rsid w:val="00C75CEA"/>
    <w:rsid w:val="00C77903"/>
    <w:rsid w:val="00C8153E"/>
    <w:rsid w:val="00C81A8F"/>
    <w:rsid w:val="00C82393"/>
    <w:rsid w:val="00C85A87"/>
    <w:rsid w:val="00C87215"/>
    <w:rsid w:val="00C87B8D"/>
    <w:rsid w:val="00C91BB6"/>
    <w:rsid w:val="00C91BEF"/>
    <w:rsid w:val="00C93E49"/>
    <w:rsid w:val="00C95554"/>
    <w:rsid w:val="00C96BBF"/>
    <w:rsid w:val="00C97888"/>
    <w:rsid w:val="00CA15DA"/>
    <w:rsid w:val="00CA24CB"/>
    <w:rsid w:val="00CA3AC8"/>
    <w:rsid w:val="00CA6FDC"/>
    <w:rsid w:val="00CA7339"/>
    <w:rsid w:val="00CB2388"/>
    <w:rsid w:val="00CB4474"/>
    <w:rsid w:val="00CB487E"/>
    <w:rsid w:val="00CB4A55"/>
    <w:rsid w:val="00CB5B53"/>
    <w:rsid w:val="00CB5C4B"/>
    <w:rsid w:val="00CB66F8"/>
    <w:rsid w:val="00CB67FC"/>
    <w:rsid w:val="00CC10AE"/>
    <w:rsid w:val="00CC1DC7"/>
    <w:rsid w:val="00CC1EBD"/>
    <w:rsid w:val="00CC3C1D"/>
    <w:rsid w:val="00CC4B07"/>
    <w:rsid w:val="00CC4C5A"/>
    <w:rsid w:val="00CC5A36"/>
    <w:rsid w:val="00CC5A45"/>
    <w:rsid w:val="00CD625D"/>
    <w:rsid w:val="00CD7046"/>
    <w:rsid w:val="00CE1339"/>
    <w:rsid w:val="00CE1DD2"/>
    <w:rsid w:val="00CE214C"/>
    <w:rsid w:val="00CE2E11"/>
    <w:rsid w:val="00CE2E84"/>
    <w:rsid w:val="00CE2E8D"/>
    <w:rsid w:val="00CE4FC6"/>
    <w:rsid w:val="00CE58C3"/>
    <w:rsid w:val="00CF03B6"/>
    <w:rsid w:val="00CF057F"/>
    <w:rsid w:val="00CF1064"/>
    <w:rsid w:val="00CF252B"/>
    <w:rsid w:val="00CF30D5"/>
    <w:rsid w:val="00CF5E64"/>
    <w:rsid w:val="00CF68C3"/>
    <w:rsid w:val="00D0011E"/>
    <w:rsid w:val="00D00B3C"/>
    <w:rsid w:val="00D00DF1"/>
    <w:rsid w:val="00D01E3B"/>
    <w:rsid w:val="00D039E5"/>
    <w:rsid w:val="00D05083"/>
    <w:rsid w:val="00D053D5"/>
    <w:rsid w:val="00D14337"/>
    <w:rsid w:val="00D16190"/>
    <w:rsid w:val="00D20312"/>
    <w:rsid w:val="00D20C8F"/>
    <w:rsid w:val="00D212D3"/>
    <w:rsid w:val="00D217FB"/>
    <w:rsid w:val="00D237FB"/>
    <w:rsid w:val="00D25B02"/>
    <w:rsid w:val="00D26638"/>
    <w:rsid w:val="00D32272"/>
    <w:rsid w:val="00D32559"/>
    <w:rsid w:val="00D36D1A"/>
    <w:rsid w:val="00D40AEC"/>
    <w:rsid w:val="00D412CE"/>
    <w:rsid w:val="00D43578"/>
    <w:rsid w:val="00D45DA4"/>
    <w:rsid w:val="00D50EDB"/>
    <w:rsid w:val="00D526A8"/>
    <w:rsid w:val="00D53841"/>
    <w:rsid w:val="00D5426A"/>
    <w:rsid w:val="00D54814"/>
    <w:rsid w:val="00D5677F"/>
    <w:rsid w:val="00D572A8"/>
    <w:rsid w:val="00D60924"/>
    <w:rsid w:val="00D62A4F"/>
    <w:rsid w:val="00D6332A"/>
    <w:rsid w:val="00D63532"/>
    <w:rsid w:val="00D6393C"/>
    <w:rsid w:val="00D64C0A"/>
    <w:rsid w:val="00D65CF2"/>
    <w:rsid w:val="00D67B34"/>
    <w:rsid w:val="00D70CA7"/>
    <w:rsid w:val="00D7599C"/>
    <w:rsid w:val="00D830D5"/>
    <w:rsid w:val="00D83A0D"/>
    <w:rsid w:val="00D83C64"/>
    <w:rsid w:val="00D84792"/>
    <w:rsid w:val="00D84B20"/>
    <w:rsid w:val="00DA37C5"/>
    <w:rsid w:val="00DA4187"/>
    <w:rsid w:val="00DA4583"/>
    <w:rsid w:val="00DA5B10"/>
    <w:rsid w:val="00DA5F6B"/>
    <w:rsid w:val="00DB277B"/>
    <w:rsid w:val="00DB29D5"/>
    <w:rsid w:val="00DB2C8F"/>
    <w:rsid w:val="00DB4514"/>
    <w:rsid w:val="00DB5C03"/>
    <w:rsid w:val="00DB70BE"/>
    <w:rsid w:val="00DC01F9"/>
    <w:rsid w:val="00DC0419"/>
    <w:rsid w:val="00DC0C21"/>
    <w:rsid w:val="00DC1362"/>
    <w:rsid w:val="00DC48F6"/>
    <w:rsid w:val="00DC5273"/>
    <w:rsid w:val="00DC6514"/>
    <w:rsid w:val="00DD177F"/>
    <w:rsid w:val="00DD1BB9"/>
    <w:rsid w:val="00DD4CC2"/>
    <w:rsid w:val="00DD697E"/>
    <w:rsid w:val="00DE11E6"/>
    <w:rsid w:val="00DE224C"/>
    <w:rsid w:val="00DE5710"/>
    <w:rsid w:val="00DE63D0"/>
    <w:rsid w:val="00DE6A33"/>
    <w:rsid w:val="00DE7A4A"/>
    <w:rsid w:val="00DF17BB"/>
    <w:rsid w:val="00DF2418"/>
    <w:rsid w:val="00DF3CFB"/>
    <w:rsid w:val="00DF4462"/>
    <w:rsid w:val="00DF7BFE"/>
    <w:rsid w:val="00E00416"/>
    <w:rsid w:val="00E007D3"/>
    <w:rsid w:val="00E015F0"/>
    <w:rsid w:val="00E01AC5"/>
    <w:rsid w:val="00E02ED4"/>
    <w:rsid w:val="00E041CE"/>
    <w:rsid w:val="00E04E91"/>
    <w:rsid w:val="00E105D6"/>
    <w:rsid w:val="00E10CBC"/>
    <w:rsid w:val="00E121C6"/>
    <w:rsid w:val="00E129A1"/>
    <w:rsid w:val="00E12E02"/>
    <w:rsid w:val="00E13134"/>
    <w:rsid w:val="00E13878"/>
    <w:rsid w:val="00E143A3"/>
    <w:rsid w:val="00E15A84"/>
    <w:rsid w:val="00E160B4"/>
    <w:rsid w:val="00E168F7"/>
    <w:rsid w:val="00E171A7"/>
    <w:rsid w:val="00E2024B"/>
    <w:rsid w:val="00E21B06"/>
    <w:rsid w:val="00E224A9"/>
    <w:rsid w:val="00E23411"/>
    <w:rsid w:val="00E25220"/>
    <w:rsid w:val="00E2586A"/>
    <w:rsid w:val="00E25D54"/>
    <w:rsid w:val="00E26DF1"/>
    <w:rsid w:val="00E26EE7"/>
    <w:rsid w:val="00E276FA"/>
    <w:rsid w:val="00E27729"/>
    <w:rsid w:val="00E27CC3"/>
    <w:rsid w:val="00E303DD"/>
    <w:rsid w:val="00E36884"/>
    <w:rsid w:val="00E37BEF"/>
    <w:rsid w:val="00E37C92"/>
    <w:rsid w:val="00E4114D"/>
    <w:rsid w:val="00E42CC5"/>
    <w:rsid w:val="00E44BF6"/>
    <w:rsid w:val="00E50672"/>
    <w:rsid w:val="00E52178"/>
    <w:rsid w:val="00E5735E"/>
    <w:rsid w:val="00E574D1"/>
    <w:rsid w:val="00E5780B"/>
    <w:rsid w:val="00E60946"/>
    <w:rsid w:val="00E62165"/>
    <w:rsid w:val="00E62E8C"/>
    <w:rsid w:val="00E639B6"/>
    <w:rsid w:val="00E63C62"/>
    <w:rsid w:val="00E656DB"/>
    <w:rsid w:val="00E674DA"/>
    <w:rsid w:val="00E707D1"/>
    <w:rsid w:val="00E70815"/>
    <w:rsid w:val="00E74A3B"/>
    <w:rsid w:val="00E7541D"/>
    <w:rsid w:val="00E81A12"/>
    <w:rsid w:val="00E834A3"/>
    <w:rsid w:val="00E84AC4"/>
    <w:rsid w:val="00E9310E"/>
    <w:rsid w:val="00E9608E"/>
    <w:rsid w:val="00E97488"/>
    <w:rsid w:val="00E978E2"/>
    <w:rsid w:val="00EA4593"/>
    <w:rsid w:val="00EA510D"/>
    <w:rsid w:val="00EA5AF9"/>
    <w:rsid w:val="00EA5BCF"/>
    <w:rsid w:val="00EA66CC"/>
    <w:rsid w:val="00EB02D4"/>
    <w:rsid w:val="00EB08E7"/>
    <w:rsid w:val="00EB112B"/>
    <w:rsid w:val="00EB18A1"/>
    <w:rsid w:val="00EB2429"/>
    <w:rsid w:val="00EB3F26"/>
    <w:rsid w:val="00EB5102"/>
    <w:rsid w:val="00EC30E4"/>
    <w:rsid w:val="00EC3717"/>
    <w:rsid w:val="00EC38C7"/>
    <w:rsid w:val="00EC40D4"/>
    <w:rsid w:val="00EC4419"/>
    <w:rsid w:val="00EC4925"/>
    <w:rsid w:val="00EC6809"/>
    <w:rsid w:val="00EC7CFC"/>
    <w:rsid w:val="00ED79A2"/>
    <w:rsid w:val="00EE146B"/>
    <w:rsid w:val="00EE4A51"/>
    <w:rsid w:val="00EE4AE5"/>
    <w:rsid w:val="00EE59B1"/>
    <w:rsid w:val="00EE5F50"/>
    <w:rsid w:val="00EE624A"/>
    <w:rsid w:val="00EE73FE"/>
    <w:rsid w:val="00EF0B14"/>
    <w:rsid w:val="00EF1381"/>
    <w:rsid w:val="00EF1748"/>
    <w:rsid w:val="00EF1A5E"/>
    <w:rsid w:val="00EF24F7"/>
    <w:rsid w:val="00EF3D19"/>
    <w:rsid w:val="00EF58FB"/>
    <w:rsid w:val="00EF6887"/>
    <w:rsid w:val="00EF7F9E"/>
    <w:rsid w:val="00F00675"/>
    <w:rsid w:val="00F01BC7"/>
    <w:rsid w:val="00F03ADC"/>
    <w:rsid w:val="00F10357"/>
    <w:rsid w:val="00F12285"/>
    <w:rsid w:val="00F136F1"/>
    <w:rsid w:val="00F140E8"/>
    <w:rsid w:val="00F1465D"/>
    <w:rsid w:val="00F16D20"/>
    <w:rsid w:val="00F17025"/>
    <w:rsid w:val="00F17898"/>
    <w:rsid w:val="00F236FE"/>
    <w:rsid w:val="00F26117"/>
    <w:rsid w:val="00F2647D"/>
    <w:rsid w:val="00F266C1"/>
    <w:rsid w:val="00F32194"/>
    <w:rsid w:val="00F37F55"/>
    <w:rsid w:val="00F40539"/>
    <w:rsid w:val="00F412EF"/>
    <w:rsid w:val="00F43DA0"/>
    <w:rsid w:val="00F44BCD"/>
    <w:rsid w:val="00F4644F"/>
    <w:rsid w:val="00F4707C"/>
    <w:rsid w:val="00F507F2"/>
    <w:rsid w:val="00F5191C"/>
    <w:rsid w:val="00F52FA4"/>
    <w:rsid w:val="00F53817"/>
    <w:rsid w:val="00F558DE"/>
    <w:rsid w:val="00F6098D"/>
    <w:rsid w:val="00F6646D"/>
    <w:rsid w:val="00F66D68"/>
    <w:rsid w:val="00F70101"/>
    <w:rsid w:val="00F70DE5"/>
    <w:rsid w:val="00F711BB"/>
    <w:rsid w:val="00F74552"/>
    <w:rsid w:val="00F74945"/>
    <w:rsid w:val="00F74DA5"/>
    <w:rsid w:val="00F751B9"/>
    <w:rsid w:val="00F75AE7"/>
    <w:rsid w:val="00F82A4D"/>
    <w:rsid w:val="00F841B4"/>
    <w:rsid w:val="00F844BB"/>
    <w:rsid w:val="00F86C7E"/>
    <w:rsid w:val="00F87955"/>
    <w:rsid w:val="00F90A92"/>
    <w:rsid w:val="00F928E6"/>
    <w:rsid w:val="00F92EA5"/>
    <w:rsid w:val="00F936CE"/>
    <w:rsid w:val="00F94D25"/>
    <w:rsid w:val="00F95A94"/>
    <w:rsid w:val="00F96B48"/>
    <w:rsid w:val="00F9725F"/>
    <w:rsid w:val="00FA1393"/>
    <w:rsid w:val="00FA16D0"/>
    <w:rsid w:val="00FA3121"/>
    <w:rsid w:val="00FA3D74"/>
    <w:rsid w:val="00FA45BD"/>
    <w:rsid w:val="00FA5798"/>
    <w:rsid w:val="00FA75D7"/>
    <w:rsid w:val="00FB0A75"/>
    <w:rsid w:val="00FB18EF"/>
    <w:rsid w:val="00FB1E0D"/>
    <w:rsid w:val="00FB2051"/>
    <w:rsid w:val="00FB2DC1"/>
    <w:rsid w:val="00FB4023"/>
    <w:rsid w:val="00FB4BB2"/>
    <w:rsid w:val="00FB5515"/>
    <w:rsid w:val="00FB771D"/>
    <w:rsid w:val="00FC11A5"/>
    <w:rsid w:val="00FC1EB5"/>
    <w:rsid w:val="00FC6773"/>
    <w:rsid w:val="00FD1171"/>
    <w:rsid w:val="00FD3DAF"/>
    <w:rsid w:val="00FD7017"/>
    <w:rsid w:val="00FE2A83"/>
    <w:rsid w:val="00FE385C"/>
    <w:rsid w:val="00FF150C"/>
    <w:rsid w:val="00FF2D44"/>
    <w:rsid w:val="00FF3D10"/>
    <w:rsid w:val="00FF4D87"/>
    <w:rsid w:val="00FF644A"/>
    <w:rsid w:val="00FF6E80"/>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rFonts w:ascii="Britannic Bold" w:hAnsi="Britannic Bold" w:cs="Arial"/>
      <w:sz w:val="36"/>
    </w:rPr>
  </w:style>
  <w:style w:type="paragraph" w:styleId="Heading2">
    <w:name w:val="heading 2"/>
    <w:basedOn w:val="Normal"/>
    <w:next w:val="Normal"/>
    <w:qFormat/>
    <w:pPr>
      <w:keepNext/>
      <w:jc w:val="center"/>
      <w:outlineLvl w:val="1"/>
    </w:pPr>
    <w:rPr>
      <w:rFonts w:ascii="Britannic Bold" w:hAnsi="Britannic Bold"/>
      <w:sz w:val="5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ind w:right="278"/>
      <w:jc w:val="center"/>
      <w:outlineLvl w:val="2"/>
    </w:pPr>
    <w:rPr>
      <w:rFonts w:ascii="Arial" w:hAnsi="Arial" w:cs="Arial"/>
      <w:b/>
      <w:bCs w:val="0"/>
    </w:rPr>
  </w:style>
  <w:style w:type="paragraph" w:styleId="Heading4">
    <w:name w:val="heading 4"/>
    <w:basedOn w:val="Normal"/>
    <w:next w:val="Normal"/>
    <w:qFormat/>
    <w:pPr>
      <w:keepNext/>
      <w:ind w:right="278"/>
      <w:outlineLvl w:val="3"/>
    </w:pPr>
    <w:rPr>
      <w:rFonts w:ascii="Arial" w:hAnsi="Arial" w:cs="Arial"/>
      <w:b/>
      <w:bCs w:val="0"/>
      <w:sz w:val="28"/>
    </w:rPr>
  </w:style>
  <w:style w:type="paragraph" w:styleId="Heading5">
    <w:name w:val="heading 5"/>
    <w:basedOn w:val="Normal"/>
    <w:next w:val="Normal"/>
    <w:qFormat/>
    <w:pPr>
      <w:keepNext/>
      <w:ind w:right="278"/>
      <w:outlineLvl w:val="4"/>
    </w:pPr>
    <w:rPr>
      <w:rFonts w:ascii="Arial" w:hAnsi="Arial" w:cs="Arial"/>
      <w:b/>
      <w:bCs w:val="0"/>
      <w:i/>
      <w:iCs/>
    </w:rPr>
  </w:style>
  <w:style w:type="paragraph" w:styleId="Heading6">
    <w:name w:val="heading 6"/>
    <w:basedOn w:val="Normal"/>
    <w:next w:val="Normal"/>
    <w:qFormat/>
    <w:pPr>
      <w:keepNext/>
      <w:ind w:left="720" w:right="278" w:firstLine="360"/>
      <w:outlineLvl w:val="5"/>
    </w:pPr>
    <w:rPr>
      <w:rFonts w:ascii="Arial" w:hAnsi="Arial" w:cs="Arial"/>
      <w:i/>
      <w:iCs/>
      <w:sz w:val="20"/>
    </w:rPr>
  </w:style>
  <w:style w:type="paragraph" w:styleId="Heading7">
    <w:name w:val="heading 7"/>
    <w:basedOn w:val="Normal"/>
    <w:next w:val="Normal"/>
    <w:qFormat/>
    <w:pPr>
      <w:keepNext/>
      <w:ind w:left="360" w:right="278"/>
      <w:outlineLvl w:val="6"/>
    </w:pPr>
    <w:rPr>
      <w:rFonts w:ascii="Verdana" w:hAnsi="Verdana" w:cs="Arial"/>
      <w:b/>
      <w:bCs w:val="0"/>
      <w:sz w:val="20"/>
    </w:rPr>
  </w:style>
  <w:style w:type="paragraph" w:styleId="Heading8">
    <w:name w:val="heading 8"/>
    <w:basedOn w:val="Normal"/>
    <w:next w:val="Normal"/>
    <w:qFormat/>
    <w:pPr>
      <w:keepNext/>
      <w:ind w:left="1440" w:right="278"/>
      <w:outlineLvl w:val="7"/>
    </w:pPr>
    <w:rPr>
      <w:rFonts w:ascii="Verdana" w:hAnsi="Verdana" w:cs="Arial"/>
      <w:i/>
      <w:iCs/>
      <w:sz w:val="20"/>
    </w:rPr>
  </w:style>
  <w:style w:type="paragraph" w:styleId="Heading9">
    <w:name w:val="heading 9"/>
    <w:basedOn w:val="Normal"/>
    <w:next w:val="Normal"/>
    <w:qFormat/>
    <w:pPr>
      <w:keepNext/>
      <w:ind w:left="1080" w:right="278"/>
      <w:outlineLvl w:val="8"/>
    </w:pPr>
    <w:rPr>
      <w:rFonts w:ascii="Verdana" w:hAnsi="Verdana"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itannic Bold" w:hAnsi="Britannic Bold"/>
      <w:b/>
      <w:spacing w:val="20"/>
      <w:sz w:val="142"/>
      <w14:shadow w14:blurRad="50800" w14:dist="38100" w14:dir="2700000" w14:sx="100000" w14:sy="100000" w14:kx="0" w14:ky="0" w14:algn="tl">
        <w14:srgbClr w14:val="000000">
          <w14:alpha w14:val="60000"/>
        </w14:srgbClr>
      </w14:shadow>
    </w:rPr>
  </w:style>
  <w:style w:type="paragraph" w:styleId="Subtitle">
    <w:name w:val="Subtitle"/>
    <w:basedOn w:val="Normal"/>
    <w:qFormat/>
    <w:rPr>
      <w:b/>
      <w:bCs w:val="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60" w:right="278"/>
    </w:pPr>
    <w:rPr>
      <w:rFonts w:ascii="Verdana" w:hAnsi="Verdana" w:cs="Arial"/>
      <w:i/>
      <w:iCs/>
      <w:sz w:val="20"/>
    </w:rPr>
  </w:style>
  <w:style w:type="paragraph" w:styleId="BodyTextIndent">
    <w:name w:val="Body Text Indent"/>
    <w:basedOn w:val="Normal"/>
    <w:pPr>
      <w:ind w:left="720"/>
    </w:pPr>
    <w:rPr>
      <w:rFonts w:ascii="Garamond" w:hAnsi="Garamond" w:cs="Arial"/>
    </w:rPr>
  </w:style>
  <w:style w:type="paragraph" w:styleId="BodyText">
    <w:name w:val="Body Text"/>
    <w:basedOn w:val="Normal"/>
    <w:pPr>
      <w:ind w:right="278"/>
    </w:pPr>
    <w:rPr>
      <w:rFonts w:ascii="Verdana" w:hAnsi="Verdana" w:cs="Arial"/>
      <w:b/>
      <w:bCs w:val="0"/>
      <w:i/>
      <w:iCs/>
      <w:sz w:val="20"/>
    </w:rPr>
  </w:style>
  <w:style w:type="character" w:styleId="Hyperlink">
    <w:name w:val="Hyperlink"/>
    <w:rPr>
      <w:color w:val="0000FF"/>
      <w:u w:val="single"/>
    </w:rPr>
  </w:style>
  <w:style w:type="paragraph" w:customStyle="1" w:styleId="Minute2">
    <w:name w:val="Minute 2"/>
    <w:basedOn w:val="Normal"/>
    <w:next w:val="Normal"/>
    <w:autoRedefine/>
    <w:pPr>
      <w:ind w:left="2160" w:hanging="720"/>
    </w:pPr>
    <w:rPr>
      <w:rFonts w:ascii="Verdana" w:hAnsi="Verdana" w:cs="Arial"/>
      <w:b/>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customStyle="1" w:styleId="Paragraph1">
    <w:name w:val="Paragraph1"/>
    <w:basedOn w:val="BodyTextIndent"/>
    <w:pPr>
      <w:ind w:left="1440"/>
    </w:pPr>
    <w:rPr>
      <w:rFonts w:ascii="Verdana" w:hAnsi="Verdana"/>
      <w:sz w:val="20"/>
    </w:rPr>
  </w:style>
  <w:style w:type="paragraph" w:customStyle="1" w:styleId="Resolved1">
    <w:name w:val="Resolved 1"/>
    <w:basedOn w:val="BodyTextIndent2"/>
    <w:pPr>
      <w:tabs>
        <w:tab w:val="left" w:pos="3060"/>
      </w:tabs>
      <w:spacing w:after="0" w:line="240" w:lineRule="auto"/>
      <w:ind w:left="3600" w:hanging="2160"/>
    </w:pPr>
    <w:rPr>
      <w:rFonts w:ascii="Verdana" w:hAnsi="Verdana" w:cs="Arial"/>
      <w:b/>
      <w:bCs w:val="0"/>
      <w:sz w:val="20"/>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BalloonText">
    <w:name w:val="Balloon Text"/>
    <w:basedOn w:val="Normal"/>
    <w:semiHidden/>
    <w:rsid w:val="00A1788C"/>
    <w:rPr>
      <w:rFonts w:ascii="Tahoma" w:hAnsi="Tahoma" w:cs="Tahoma"/>
      <w:sz w:val="16"/>
      <w:szCs w:val="16"/>
    </w:rPr>
  </w:style>
  <w:style w:type="paragraph" w:styleId="DocumentMap">
    <w:name w:val="Document Map"/>
    <w:basedOn w:val="Normal"/>
    <w:semiHidden/>
    <w:rsid w:val="007815DD"/>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815DD"/>
    <w:rPr>
      <w:b/>
    </w:rPr>
  </w:style>
  <w:style w:type="paragraph" w:styleId="PlainText">
    <w:name w:val="Plain Text"/>
    <w:basedOn w:val="Normal"/>
    <w:rsid w:val="004D3007"/>
    <w:rPr>
      <w:bCs w:val="0"/>
      <w:sz w:val="22"/>
      <w:szCs w:val="22"/>
      <w:lang w:val="en-US"/>
    </w:rPr>
  </w:style>
  <w:style w:type="character" w:customStyle="1" w:styleId="JohnStedman">
    <w:name w:val="John Stedman"/>
    <w:semiHidden/>
    <w:rsid w:val="008C15E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rFonts w:ascii="Britannic Bold" w:hAnsi="Britannic Bold" w:cs="Arial"/>
      <w:sz w:val="36"/>
    </w:rPr>
  </w:style>
  <w:style w:type="paragraph" w:styleId="Heading2">
    <w:name w:val="heading 2"/>
    <w:basedOn w:val="Normal"/>
    <w:next w:val="Normal"/>
    <w:qFormat/>
    <w:pPr>
      <w:keepNext/>
      <w:jc w:val="center"/>
      <w:outlineLvl w:val="1"/>
    </w:pPr>
    <w:rPr>
      <w:rFonts w:ascii="Britannic Bold" w:hAnsi="Britannic Bold"/>
      <w:sz w:val="5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ind w:right="278"/>
      <w:jc w:val="center"/>
      <w:outlineLvl w:val="2"/>
    </w:pPr>
    <w:rPr>
      <w:rFonts w:ascii="Arial" w:hAnsi="Arial" w:cs="Arial"/>
      <w:b/>
      <w:bCs w:val="0"/>
    </w:rPr>
  </w:style>
  <w:style w:type="paragraph" w:styleId="Heading4">
    <w:name w:val="heading 4"/>
    <w:basedOn w:val="Normal"/>
    <w:next w:val="Normal"/>
    <w:qFormat/>
    <w:pPr>
      <w:keepNext/>
      <w:ind w:right="278"/>
      <w:outlineLvl w:val="3"/>
    </w:pPr>
    <w:rPr>
      <w:rFonts w:ascii="Arial" w:hAnsi="Arial" w:cs="Arial"/>
      <w:b/>
      <w:bCs w:val="0"/>
      <w:sz w:val="28"/>
    </w:rPr>
  </w:style>
  <w:style w:type="paragraph" w:styleId="Heading5">
    <w:name w:val="heading 5"/>
    <w:basedOn w:val="Normal"/>
    <w:next w:val="Normal"/>
    <w:qFormat/>
    <w:pPr>
      <w:keepNext/>
      <w:ind w:right="278"/>
      <w:outlineLvl w:val="4"/>
    </w:pPr>
    <w:rPr>
      <w:rFonts w:ascii="Arial" w:hAnsi="Arial" w:cs="Arial"/>
      <w:b/>
      <w:bCs w:val="0"/>
      <w:i/>
      <w:iCs/>
    </w:rPr>
  </w:style>
  <w:style w:type="paragraph" w:styleId="Heading6">
    <w:name w:val="heading 6"/>
    <w:basedOn w:val="Normal"/>
    <w:next w:val="Normal"/>
    <w:qFormat/>
    <w:pPr>
      <w:keepNext/>
      <w:ind w:left="720" w:right="278" w:firstLine="360"/>
      <w:outlineLvl w:val="5"/>
    </w:pPr>
    <w:rPr>
      <w:rFonts w:ascii="Arial" w:hAnsi="Arial" w:cs="Arial"/>
      <w:i/>
      <w:iCs/>
      <w:sz w:val="20"/>
    </w:rPr>
  </w:style>
  <w:style w:type="paragraph" w:styleId="Heading7">
    <w:name w:val="heading 7"/>
    <w:basedOn w:val="Normal"/>
    <w:next w:val="Normal"/>
    <w:qFormat/>
    <w:pPr>
      <w:keepNext/>
      <w:ind w:left="360" w:right="278"/>
      <w:outlineLvl w:val="6"/>
    </w:pPr>
    <w:rPr>
      <w:rFonts w:ascii="Verdana" w:hAnsi="Verdana" w:cs="Arial"/>
      <w:b/>
      <w:bCs w:val="0"/>
      <w:sz w:val="20"/>
    </w:rPr>
  </w:style>
  <w:style w:type="paragraph" w:styleId="Heading8">
    <w:name w:val="heading 8"/>
    <w:basedOn w:val="Normal"/>
    <w:next w:val="Normal"/>
    <w:qFormat/>
    <w:pPr>
      <w:keepNext/>
      <w:ind w:left="1440" w:right="278"/>
      <w:outlineLvl w:val="7"/>
    </w:pPr>
    <w:rPr>
      <w:rFonts w:ascii="Verdana" w:hAnsi="Verdana" w:cs="Arial"/>
      <w:i/>
      <w:iCs/>
      <w:sz w:val="20"/>
    </w:rPr>
  </w:style>
  <w:style w:type="paragraph" w:styleId="Heading9">
    <w:name w:val="heading 9"/>
    <w:basedOn w:val="Normal"/>
    <w:next w:val="Normal"/>
    <w:qFormat/>
    <w:pPr>
      <w:keepNext/>
      <w:ind w:left="1080" w:right="278"/>
      <w:outlineLvl w:val="8"/>
    </w:pPr>
    <w:rPr>
      <w:rFonts w:ascii="Verdana" w:hAnsi="Verdana"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ritannic Bold" w:hAnsi="Britannic Bold"/>
      <w:b/>
      <w:spacing w:val="20"/>
      <w:sz w:val="142"/>
      <w14:shadow w14:blurRad="50800" w14:dist="38100" w14:dir="2700000" w14:sx="100000" w14:sy="100000" w14:kx="0" w14:ky="0" w14:algn="tl">
        <w14:srgbClr w14:val="000000">
          <w14:alpha w14:val="60000"/>
        </w14:srgbClr>
      </w14:shadow>
    </w:rPr>
  </w:style>
  <w:style w:type="paragraph" w:styleId="Subtitle">
    <w:name w:val="Subtitle"/>
    <w:basedOn w:val="Normal"/>
    <w:qFormat/>
    <w:rPr>
      <w:b/>
      <w:bCs w:val="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60" w:right="278"/>
    </w:pPr>
    <w:rPr>
      <w:rFonts w:ascii="Verdana" w:hAnsi="Verdana" w:cs="Arial"/>
      <w:i/>
      <w:iCs/>
      <w:sz w:val="20"/>
    </w:rPr>
  </w:style>
  <w:style w:type="paragraph" w:styleId="BodyTextIndent">
    <w:name w:val="Body Text Indent"/>
    <w:basedOn w:val="Normal"/>
    <w:pPr>
      <w:ind w:left="720"/>
    </w:pPr>
    <w:rPr>
      <w:rFonts w:ascii="Garamond" w:hAnsi="Garamond" w:cs="Arial"/>
    </w:rPr>
  </w:style>
  <w:style w:type="paragraph" w:styleId="BodyText">
    <w:name w:val="Body Text"/>
    <w:basedOn w:val="Normal"/>
    <w:pPr>
      <w:ind w:right="278"/>
    </w:pPr>
    <w:rPr>
      <w:rFonts w:ascii="Verdana" w:hAnsi="Verdana" w:cs="Arial"/>
      <w:b/>
      <w:bCs w:val="0"/>
      <w:i/>
      <w:iCs/>
      <w:sz w:val="20"/>
    </w:rPr>
  </w:style>
  <w:style w:type="character" w:styleId="Hyperlink">
    <w:name w:val="Hyperlink"/>
    <w:rPr>
      <w:color w:val="0000FF"/>
      <w:u w:val="single"/>
    </w:rPr>
  </w:style>
  <w:style w:type="paragraph" w:customStyle="1" w:styleId="Minute2">
    <w:name w:val="Minute 2"/>
    <w:basedOn w:val="Normal"/>
    <w:next w:val="Normal"/>
    <w:autoRedefine/>
    <w:pPr>
      <w:ind w:left="2160" w:hanging="720"/>
    </w:pPr>
    <w:rPr>
      <w:rFonts w:ascii="Verdana" w:hAnsi="Verdana" w:cs="Arial"/>
      <w:b/>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customStyle="1" w:styleId="Paragraph1">
    <w:name w:val="Paragraph1"/>
    <w:basedOn w:val="BodyTextIndent"/>
    <w:pPr>
      <w:ind w:left="1440"/>
    </w:pPr>
    <w:rPr>
      <w:rFonts w:ascii="Verdana" w:hAnsi="Verdana"/>
      <w:sz w:val="20"/>
    </w:rPr>
  </w:style>
  <w:style w:type="paragraph" w:customStyle="1" w:styleId="Resolved1">
    <w:name w:val="Resolved 1"/>
    <w:basedOn w:val="BodyTextIndent2"/>
    <w:pPr>
      <w:tabs>
        <w:tab w:val="left" w:pos="3060"/>
      </w:tabs>
      <w:spacing w:after="0" w:line="240" w:lineRule="auto"/>
      <w:ind w:left="3600" w:hanging="2160"/>
    </w:pPr>
    <w:rPr>
      <w:rFonts w:ascii="Verdana" w:hAnsi="Verdana" w:cs="Arial"/>
      <w:b/>
      <w:bCs w:val="0"/>
      <w:sz w:val="20"/>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BalloonText">
    <w:name w:val="Balloon Text"/>
    <w:basedOn w:val="Normal"/>
    <w:semiHidden/>
    <w:rsid w:val="00A1788C"/>
    <w:rPr>
      <w:rFonts w:ascii="Tahoma" w:hAnsi="Tahoma" w:cs="Tahoma"/>
      <w:sz w:val="16"/>
      <w:szCs w:val="16"/>
    </w:rPr>
  </w:style>
  <w:style w:type="paragraph" w:styleId="DocumentMap">
    <w:name w:val="Document Map"/>
    <w:basedOn w:val="Normal"/>
    <w:semiHidden/>
    <w:rsid w:val="007815DD"/>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815DD"/>
    <w:rPr>
      <w:b/>
    </w:rPr>
  </w:style>
  <w:style w:type="paragraph" w:styleId="PlainText">
    <w:name w:val="Plain Text"/>
    <w:basedOn w:val="Normal"/>
    <w:rsid w:val="004D3007"/>
    <w:rPr>
      <w:bCs w:val="0"/>
      <w:sz w:val="22"/>
      <w:szCs w:val="22"/>
      <w:lang w:val="en-US"/>
    </w:rPr>
  </w:style>
  <w:style w:type="character" w:customStyle="1" w:styleId="JohnStedman">
    <w:name w:val="John Stedman"/>
    <w:semiHidden/>
    <w:rsid w:val="008C15E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560">
      <w:bodyDiv w:val="1"/>
      <w:marLeft w:val="0"/>
      <w:marRight w:val="0"/>
      <w:marTop w:val="0"/>
      <w:marBottom w:val="0"/>
      <w:divBdr>
        <w:top w:val="none" w:sz="0" w:space="0" w:color="auto"/>
        <w:left w:val="none" w:sz="0" w:space="0" w:color="auto"/>
        <w:bottom w:val="none" w:sz="0" w:space="0" w:color="auto"/>
        <w:right w:val="none" w:sz="0" w:space="0" w:color="auto"/>
      </w:divBdr>
    </w:div>
    <w:div w:id="42678515">
      <w:bodyDiv w:val="1"/>
      <w:marLeft w:val="0"/>
      <w:marRight w:val="0"/>
      <w:marTop w:val="0"/>
      <w:marBottom w:val="0"/>
      <w:divBdr>
        <w:top w:val="none" w:sz="0" w:space="0" w:color="auto"/>
        <w:left w:val="none" w:sz="0" w:space="0" w:color="auto"/>
        <w:bottom w:val="none" w:sz="0" w:space="0" w:color="auto"/>
        <w:right w:val="none" w:sz="0" w:space="0" w:color="auto"/>
      </w:divBdr>
    </w:div>
    <w:div w:id="50470525">
      <w:bodyDiv w:val="1"/>
      <w:marLeft w:val="0"/>
      <w:marRight w:val="0"/>
      <w:marTop w:val="0"/>
      <w:marBottom w:val="0"/>
      <w:divBdr>
        <w:top w:val="none" w:sz="0" w:space="0" w:color="auto"/>
        <w:left w:val="none" w:sz="0" w:space="0" w:color="auto"/>
        <w:bottom w:val="none" w:sz="0" w:space="0" w:color="auto"/>
        <w:right w:val="none" w:sz="0" w:space="0" w:color="auto"/>
      </w:divBdr>
    </w:div>
    <w:div w:id="257643303">
      <w:bodyDiv w:val="1"/>
      <w:marLeft w:val="0"/>
      <w:marRight w:val="0"/>
      <w:marTop w:val="0"/>
      <w:marBottom w:val="0"/>
      <w:divBdr>
        <w:top w:val="none" w:sz="0" w:space="0" w:color="auto"/>
        <w:left w:val="none" w:sz="0" w:space="0" w:color="auto"/>
        <w:bottom w:val="none" w:sz="0" w:space="0" w:color="auto"/>
        <w:right w:val="none" w:sz="0" w:space="0" w:color="auto"/>
      </w:divBdr>
    </w:div>
    <w:div w:id="571165017">
      <w:bodyDiv w:val="1"/>
      <w:marLeft w:val="0"/>
      <w:marRight w:val="0"/>
      <w:marTop w:val="0"/>
      <w:marBottom w:val="0"/>
      <w:divBdr>
        <w:top w:val="none" w:sz="0" w:space="0" w:color="auto"/>
        <w:left w:val="none" w:sz="0" w:space="0" w:color="auto"/>
        <w:bottom w:val="none" w:sz="0" w:space="0" w:color="auto"/>
        <w:right w:val="none" w:sz="0" w:space="0" w:color="auto"/>
      </w:divBdr>
    </w:div>
    <w:div w:id="601304532">
      <w:bodyDiv w:val="1"/>
      <w:marLeft w:val="0"/>
      <w:marRight w:val="0"/>
      <w:marTop w:val="0"/>
      <w:marBottom w:val="0"/>
      <w:divBdr>
        <w:top w:val="none" w:sz="0" w:space="0" w:color="auto"/>
        <w:left w:val="none" w:sz="0" w:space="0" w:color="auto"/>
        <w:bottom w:val="none" w:sz="0" w:space="0" w:color="auto"/>
        <w:right w:val="none" w:sz="0" w:space="0" w:color="auto"/>
      </w:divBdr>
    </w:div>
    <w:div w:id="687563390">
      <w:bodyDiv w:val="1"/>
      <w:marLeft w:val="0"/>
      <w:marRight w:val="0"/>
      <w:marTop w:val="0"/>
      <w:marBottom w:val="0"/>
      <w:divBdr>
        <w:top w:val="none" w:sz="0" w:space="0" w:color="auto"/>
        <w:left w:val="none" w:sz="0" w:space="0" w:color="auto"/>
        <w:bottom w:val="none" w:sz="0" w:space="0" w:color="auto"/>
        <w:right w:val="none" w:sz="0" w:space="0" w:color="auto"/>
      </w:divBdr>
    </w:div>
    <w:div w:id="689991592">
      <w:bodyDiv w:val="1"/>
      <w:marLeft w:val="0"/>
      <w:marRight w:val="0"/>
      <w:marTop w:val="0"/>
      <w:marBottom w:val="0"/>
      <w:divBdr>
        <w:top w:val="none" w:sz="0" w:space="0" w:color="auto"/>
        <w:left w:val="none" w:sz="0" w:space="0" w:color="auto"/>
        <w:bottom w:val="none" w:sz="0" w:space="0" w:color="auto"/>
        <w:right w:val="none" w:sz="0" w:space="0" w:color="auto"/>
      </w:divBdr>
    </w:div>
    <w:div w:id="781916670">
      <w:bodyDiv w:val="1"/>
      <w:marLeft w:val="0"/>
      <w:marRight w:val="0"/>
      <w:marTop w:val="0"/>
      <w:marBottom w:val="0"/>
      <w:divBdr>
        <w:top w:val="none" w:sz="0" w:space="0" w:color="auto"/>
        <w:left w:val="none" w:sz="0" w:space="0" w:color="auto"/>
        <w:bottom w:val="none" w:sz="0" w:space="0" w:color="auto"/>
        <w:right w:val="none" w:sz="0" w:space="0" w:color="auto"/>
      </w:divBdr>
    </w:div>
    <w:div w:id="789014165">
      <w:bodyDiv w:val="1"/>
      <w:marLeft w:val="0"/>
      <w:marRight w:val="0"/>
      <w:marTop w:val="0"/>
      <w:marBottom w:val="0"/>
      <w:divBdr>
        <w:top w:val="none" w:sz="0" w:space="0" w:color="auto"/>
        <w:left w:val="none" w:sz="0" w:space="0" w:color="auto"/>
        <w:bottom w:val="none" w:sz="0" w:space="0" w:color="auto"/>
        <w:right w:val="none" w:sz="0" w:space="0" w:color="auto"/>
      </w:divBdr>
    </w:div>
    <w:div w:id="830606700">
      <w:bodyDiv w:val="1"/>
      <w:marLeft w:val="0"/>
      <w:marRight w:val="0"/>
      <w:marTop w:val="0"/>
      <w:marBottom w:val="0"/>
      <w:divBdr>
        <w:top w:val="none" w:sz="0" w:space="0" w:color="auto"/>
        <w:left w:val="none" w:sz="0" w:space="0" w:color="auto"/>
        <w:bottom w:val="none" w:sz="0" w:space="0" w:color="auto"/>
        <w:right w:val="none" w:sz="0" w:space="0" w:color="auto"/>
      </w:divBdr>
    </w:div>
    <w:div w:id="879123535">
      <w:bodyDiv w:val="1"/>
      <w:marLeft w:val="0"/>
      <w:marRight w:val="0"/>
      <w:marTop w:val="0"/>
      <w:marBottom w:val="0"/>
      <w:divBdr>
        <w:top w:val="none" w:sz="0" w:space="0" w:color="auto"/>
        <w:left w:val="none" w:sz="0" w:space="0" w:color="auto"/>
        <w:bottom w:val="none" w:sz="0" w:space="0" w:color="auto"/>
        <w:right w:val="none" w:sz="0" w:space="0" w:color="auto"/>
      </w:divBdr>
    </w:div>
    <w:div w:id="1037319874">
      <w:bodyDiv w:val="1"/>
      <w:marLeft w:val="0"/>
      <w:marRight w:val="0"/>
      <w:marTop w:val="0"/>
      <w:marBottom w:val="0"/>
      <w:divBdr>
        <w:top w:val="none" w:sz="0" w:space="0" w:color="auto"/>
        <w:left w:val="none" w:sz="0" w:space="0" w:color="auto"/>
        <w:bottom w:val="none" w:sz="0" w:space="0" w:color="auto"/>
        <w:right w:val="none" w:sz="0" w:space="0" w:color="auto"/>
      </w:divBdr>
    </w:div>
    <w:div w:id="1052652226">
      <w:bodyDiv w:val="1"/>
      <w:marLeft w:val="0"/>
      <w:marRight w:val="0"/>
      <w:marTop w:val="0"/>
      <w:marBottom w:val="0"/>
      <w:divBdr>
        <w:top w:val="none" w:sz="0" w:space="0" w:color="auto"/>
        <w:left w:val="none" w:sz="0" w:space="0" w:color="auto"/>
        <w:bottom w:val="none" w:sz="0" w:space="0" w:color="auto"/>
        <w:right w:val="none" w:sz="0" w:space="0" w:color="auto"/>
      </w:divBdr>
    </w:div>
    <w:div w:id="1130903153">
      <w:bodyDiv w:val="1"/>
      <w:marLeft w:val="0"/>
      <w:marRight w:val="0"/>
      <w:marTop w:val="0"/>
      <w:marBottom w:val="0"/>
      <w:divBdr>
        <w:top w:val="none" w:sz="0" w:space="0" w:color="auto"/>
        <w:left w:val="none" w:sz="0" w:space="0" w:color="auto"/>
        <w:bottom w:val="none" w:sz="0" w:space="0" w:color="auto"/>
        <w:right w:val="none" w:sz="0" w:space="0" w:color="auto"/>
      </w:divBdr>
    </w:div>
    <w:div w:id="1176336244">
      <w:bodyDiv w:val="1"/>
      <w:marLeft w:val="0"/>
      <w:marRight w:val="0"/>
      <w:marTop w:val="0"/>
      <w:marBottom w:val="0"/>
      <w:divBdr>
        <w:top w:val="none" w:sz="0" w:space="0" w:color="auto"/>
        <w:left w:val="none" w:sz="0" w:space="0" w:color="auto"/>
        <w:bottom w:val="none" w:sz="0" w:space="0" w:color="auto"/>
        <w:right w:val="none" w:sz="0" w:space="0" w:color="auto"/>
      </w:divBdr>
    </w:div>
    <w:div w:id="1510171866">
      <w:bodyDiv w:val="1"/>
      <w:marLeft w:val="0"/>
      <w:marRight w:val="0"/>
      <w:marTop w:val="0"/>
      <w:marBottom w:val="0"/>
      <w:divBdr>
        <w:top w:val="none" w:sz="0" w:space="0" w:color="auto"/>
        <w:left w:val="none" w:sz="0" w:space="0" w:color="auto"/>
        <w:bottom w:val="none" w:sz="0" w:space="0" w:color="auto"/>
        <w:right w:val="none" w:sz="0" w:space="0" w:color="auto"/>
      </w:divBdr>
    </w:div>
    <w:div w:id="1530756069">
      <w:bodyDiv w:val="1"/>
      <w:marLeft w:val="0"/>
      <w:marRight w:val="0"/>
      <w:marTop w:val="0"/>
      <w:marBottom w:val="0"/>
      <w:divBdr>
        <w:top w:val="none" w:sz="0" w:space="0" w:color="auto"/>
        <w:left w:val="none" w:sz="0" w:space="0" w:color="auto"/>
        <w:bottom w:val="none" w:sz="0" w:space="0" w:color="auto"/>
        <w:right w:val="none" w:sz="0" w:space="0" w:color="auto"/>
      </w:divBdr>
    </w:div>
    <w:div w:id="1532644700">
      <w:bodyDiv w:val="1"/>
      <w:marLeft w:val="0"/>
      <w:marRight w:val="0"/>
      <w:marTop w:val="0"/>
      <w:marBottom w:val="0"/>
      <w:divBdr>
        <w:top w:val="none" w:sz="0" w:space="0" w:color="auto"/>
        <w:left w:val="none" w:sz="0" w:space="0" w:color="auto"/>
        <w:bottom w:val="none" w:sz="0" w:space="0" w:color="auto"/>
        <w:right w:val="none" w:sz="0" w:space="0" w:color="auto"/>
      </w:divBdr>
    </w:div>
    <w:div w:id="1576742040">
      <w:bodyDiv w:val="1"/>
      <w:marLeft w:val="0"/>
      <w:marRight w:val="0"/>
      <w:marTop w:val="0"/>
      <w:marBottom w:val="0"/>
      <w:divBdr>
        <w:top w:val="none" w:sz="0" w:space="0" w:color="auto"/>
        <w:left w:val="none" w:sz="0" w:space="0" w:color="auto"/>
        <w:bottom w:val="none" w:sz="0" w:space="0" w:color="auto"/>
        <w:right w:val="none" w:sz="0" w:space="0" w:color="auto"/>
      </w:divBdr>
    </w:div>
    <w:div w:id="1685936170">
      <w:bodyDiv w:val="1"/>
      <w:marLeft w:val="0"/>
      <w:marRight w:val="0"/>
      <w:marTop w:val="0"/>
      <w:marBottom w:val="0"/>
      <w:divBdr>
        <w:top w:val="none" w:sz="0" w:space="0" w:color="auto"/>
        <w:left w:val="none" w:sz="0" w:space="0" w:color="auto"/>
        <w:bottom w:val="none" w:sz="0" w:space="0" w:color="auto"/>
        <w:right w:val="none" w:sz="0" w:space="0" w:color="auto"/>
      </w:divBdr>
    </w:div>
    <w:div w:id="1724863064">
      <w:bodyDiv w:val="1"/>
      <w:marLeft w:val="0"/>
      <w:marRight w:val="0"/>
      <w:marTop w:val="0"/>
      <w:marBottom w:val="0"/>
      <w:divBdr>
        <w:top w:val="none" w:sz="0" w:space="0" w:color="auto"/>
        <w:left w:val="none" w:sz="0" w:space="0" w:color="auto"/>
        <w:bottom w:val="none" w:sz="0" w:space="0" w:color="auto"/>
        <w:right w:val="none" w:sz="0" w:space="0" w:color="auto"/>
      </w:divBdr>
    </w:div>
    <w:div w:id="1809584826">
      <w:bodyDiv w:val="1"/>
      <w:marLeft w:val="0"/>
      <w:marRight w:val="0"/>
      <w:marTop w:val="0"/>
      <w:marBottom w:val="0"/>
      <w:divBdr>
        <w:top w:val="none" w:sz="0" w:space="0" w:color="auto"/>
        <w:left w:val="none" w:sz="0" w:space="0" w:color="auto"/>
        <w:bottom w:val="none" w:sz="0" w:space="0" w:color="auto"/>
        <w:right w:val="none" w:sz="0" w:space="0" w:color="auto"/>
      </w:divBdr>
      <w:divsChild>
        <w:div w:id="92942802">
          <w:marLeft w:val="0"/>
          <w:marRight w:val="0"/>
          <w:marTop w:val="0"/>
          <w:marBottom w:val="0"/>
          <w:divBdr>
            <w:top w:val="none" w:sz="0" w:space="0" w:color="auto"/>
            <w:left w:val="none" w:sz="0" w:space="0" w:color="auto"/>
            <w:bottom w:val="none" w:sz="0" w:space="0" w:color="auto"/>
            <w:right w:val="none" w:sz="0" w:space="0" w:color="auto"/>
          </w:divBdr>
        </w:div>
        <w:div w:id="674184009">
          <w:marLeft w:val="0"/>
          <w:marRight w:val="0"/>
          <w:marTop w:val="0"/>
          <w:marBottom w:val="0"/>
          <w:divBdr>
            <w:top w:val="none" w:sz="0" w:space="0" w:color="auto"/>
            <w:left w:val="none" w:sz="0" w:space="0" w:color="auto"/>
            <w:bottom w:val="none" w:sz="0" w:space="0" w:color="auto"/>
            <w:right w:val="none" w:sz="0" w:space="0" w:color="auto"/>
          </w:divBdr>
        </w:div>
        <w:div w:id="1265335568">
          <w:marLeft w:val="0"/>
          <w:marRight w:val="0"/>
          <w:marTop w:val="0"/>
          <w:marBottom w:val="0"/>
          <w:divBdr>
            <w:top w:val="none" w:sz="0" w:space="0" w:color="auto"/>
            <w:left w:val="none" w:sz="0" w:space="0" w:color="auto"/>
            <w:bottom w:val="none" w:sz="0" w:space="0" w:color="auto"/>
            <w:right w:val="none" w:sz="0" w:space="0" w:color="auto"/>
          </w:divBdr>
        </w:div>
        <w:div w:id="1851791201">
          <w:marLeft w:val="0"/>
          <w:marRight w:val="0"/>
          <w:marTop w:val="0"/>
          <w:marBottom w:val="0"/>
          <w:divBdr>
            <w:top w:val="none" w:sz="0" w:space="0" w:color="auto"/>
            <w:left w:val="none" w:sz="0" w:space="0" w:color="auto"/>
            <w:bottom w:val="none" w:sz="0" w:space="0" w:color="auto"/>
            <w:right w:val="none" w:sz="0" w:space="0" w:color="auto"/>
          </w:divBdr>
        </w:div>
      </w:divsChild>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69367931">
      <w:bodyDiv w:val="1"/>
      <w:marLeft w:val="0"/>
      <w:marRight w:val="0"/>
      <w:marTop w:val="0"/>
      <w:marBottom w:val="0"/>
      <w:divBdr>
        <w:top w:val="none" w:sz="0" w:space="0" w:color="auto"/>
        <w:left w:val="none" w:sz="0" w:space="0" w:color="auto"/>
        <w:bottom w:val="none" w:sz="0" w:space="0" w:color="auto"/>
        <w:right w:val="none" w:sz="0" w:space="0" w:color="auto"/>
      </w:divBdr>
    </w:div>
    <w:div w:id="1892308031">
      <w:bodyDiv w:val="1"/>
      <w:marLeft w:val="0"/>
      <w:marRight w:val="0"/>
      <w:marTop w:val="0"/>
      <w:marBottom w:val="0"/>
      <w:divBdr>
        <w:top w:val="none" w:sz="0" w:space="0" w:color="auto"/>
        <w:left w:val="none" w:sz="0" w:space="0" w:color="auto"/>
        <w:bottom w:val="none" w:sz="0" w:space="0" w:color="auto"/>
        <w:right w:val="none" w:sz="0" w:space="0" w:color="auto"/>
      </w:divBdr>
      <w:divsChild>
        <w:div w:id="170533651">
          <w:marLeft w:val="0"/>
          <w:marRight w:val="0"/>
          <w:marTop w:val="0"/>
          <w:marBottom w:val="0"/>
          <w:divBdr>
            <w:top w:val="none" w:sz="0" w:space="0" w:color="auto"/>
            <w:left w:val="none" w:sz="0" w:space="0" w:color="auto"/>
            <w:bottom w:val="none" w:sz="0" w:space="0" w:color="auto"/>
            <w:right w:val="none" w:sz="0" w:space="0" w:color="auto"/>
          </w:divBdr>
        </w:div>
        <w:div w:id="675962589">
          <w:marLeft w:val="0"/>
          <w:marRight w:val="0"/>
          <w:marTop w:val="0"/>
          <w:marBottom w:val="0"/>
          <w:divBdr>
            <w:top w:val="none" w:sz="0" w:space="0" w:color="auto"/>
            <w:left w:val="none" w:sz="0" w:space="0" w:color="auto"/>
            <w:bottom w:val="none" w:sz="0" w:space="0" w:color="auto"/>
            <w:right w:val="none" w:sz="0" w:space="0" w:color="auto"/>
          </w:divBdr>
        </w:div>
        <w:div w:id="780144229">
          <w:marLeft w:val="0"/>
          <w:marRight w:val="0"/>
          <w:marTop w:val="0"/>
          <w:marBottom w:val="0"/>
          <w:divBdr>
            <w:top w:val="none" w:sz="0" w:space="0" w:color="auto"/>
            <w:left w:val="none" w:sz="0" w:space="0" w:color="auto"/>
            <w:bottom w:val="none" w:sz="0" w:space="0" w:color="auto"/>
            <w:right w:val="none" w:sz="0" w:space="0" w:color="auto"/>
          </w:divBdr>
        </w:div>
        <w:div w:id="1198347263">
          <w:marLeft w:val="0"/>
          <w:marRight w:val="0"/>
          <w:marTop w:val="0"/>
          <w:marBottom w:val="0"/>
          <w:divBdr>
            <w:top w:val="none" w:sz="0" w:space="0" w:color="auto"/>
            <w:left w:val="none" w:sz="0" w:space="0" w:color="auto"/>
            <w:bottom w:val="none" w:sz="0" w:space="0" w:color="auto"/>
            <w:right w:val="none" w:sz="0" w:space="0" w:color="auto"/>
          </w:divBdr>
        </w:div>
      </w:divsChild>
    </w:div>
    <w:div w:id="1999259717">
      <w:bodyDiv w:val="1"/>
      <w:marLeft w:val="0"/>
      <w:marRight w:val="0"/>
      <w:marTop w:val="0"/>
      <w:marBottom w:val="0"/>
      <w:divBdr>
        <w:top w:val="none" w:sz="0" w:space="0" w:color="auto"/>
        <w:left w:val="none" w:sz="0" w:space="0" w:color="auto"/>
        <w:bottom w:val="none" w:sz="0" w:space="0" w:color="auto"/>
        <w:right w:val="none" w:sz="0" w:space="0" w:color="auto"/>
      </w:divBdr>
    </w:div>
    <w:div w:id="2020934809">
      <w:bodyDiv w:val="1"/>
      <w:marLeft w:val="0"/>
      <w:marRight w:val="0"/>
      <w:marTop w:val="0"/>
      <w:marBottom w:val="0"/>
      <w:divBdr>
        <w:top w:val="none" w:sz="0" w:space="0" w:color="auto"/>
        <w:left w:val="none" w:sz="0" w:space="0" w:color="auto"/>
        <w:bottom w:val="none" w:sz="0" w:space="0" w:color="auto"/>
        <w:right w:val="none" w:sz="0" w:space="0" w:color="auto"/>
      </w:divBdr>
    </w:div>
    <w:div w:id="20563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eybourne%20P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267</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Honeybourne Parish Council</vt:lpstr>
    </vt:vector>
  </TitlesOfParts>
  <Company>Unknown Organization</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creator>Honeybourne PC</dc:creator>
  <cp:lastModifiedBy>John Stedman</cp:lastModifiedBy>
  <cp:revision>8</cp:revision>
  <cp:lastPrinted>2011-02-08T14:30:00Z</cp:lastPrinted>
  <dcterms:created xsi:type="dcterms:W3CDTF">2011-01-31T09:36:00Z</dcterms:created>
  <dcterms:modified xsi:type="dcterms:W3CDTF">2011-02-08T16:40:00Z</dcterms:modified>
</cp:coreProperties>
</file>